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F8C" w:rsidRPr="00BF28C8" w:rsidRDefault="006C0F8C" w:rsidP="006C0F8C">
      <w:pPr>
        <w:spacing w:after="0" w:line="240" w:lineRule="auto"/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>Проект договора</w:t>
      </w:r>
    </w:p>
    <w:p w:rsidR="006C0F8C" w:rsidRPr="00BF28C8" w:rsidRDefault="006C0F8C" w:rsidP="006C0F8C">
      <w:pPr>
        <w:spacing w:after="0" w:line="240" w:lineRule="auto"/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 xml:space="preserve">уступки права требования (Цессии) </w:t>
      </w:r>
    </w:p>
    <w:p w:rsidR="006C0F8C" w:rsidRPr="00BF28C8" w:rsidRDefault="006C0F8C" w:rsidP="006C0F8C">
      <w:pPr>
        <w:spacing w:after="0" w:line="240" w:lineRule="auto"/>
        <w:jc w:val="both"/>
        <w:rPr>
          <w:rFonts w:ascii="Times New Roman" w:hAnsi="Times New Roman"/>
        </w:rPr>
      </w:pPr>
    </w:p>
    <w:p w:rsidR="006C0F8C" w:rsidRPr="00BF28C8" w:rsidRDefault="006C0F8C" w:rsidP="006C0F8C">
      <w:pPr>
        <w:spacing w:after="0" w:line="240" w:lineRule="auto"/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г. Москва</w:t>
      </w:r>
      <w:r w:rsidRPr="00BF28C8">
        <w:rPr>
          <w:rFonts w:ascii="Times New Roman" w:hAnsi="Times New Roman"/>
        </w:rPr>
        <w:tab/>
      </w:r>
      <w:r w:rsidRPr="00BF28C8">
        <w:rPr>
          <w:rFonts w:ascii="Times New Roman" w:hAnsi="Times New Roman"/>
        </w:rPr>
        <w:tab/>
      </w:r>
      <w:r w:rsidRPr="00BF28C8">
        <w:rPr>
          <w:rFonts w:ascii="Times New Roman" w:hAnsi="Times New Roman"/>
        </w:rPr>
        <w:tab/>
      </w:r>
      <w:r w:rsidRPr="00BF28C8">
        <w:rPr>
          <w:rFonts w:ascii="Times New Roman" w:hAnsi="Times New Roman"/>
        </w:rPr>
        <w:tab/>
      </w:r>
      <w:r w:rsidRPr="00BF28C8">
        <w:rPr>
          <w:rFonts w:ascii="Times New Roman" w:hAnsi="Times New Roman"/>
        </w:rPr>
        <w:tab/>
      </w:r>
      <w:r w:rsidRPr="00BF28C8">
        <w:rPr>
          <w:rFonts w:ascii="Times New Roman" w:hAnsi="Times New Roman"/>
        </w:rPr>
        <w:tab/>
        <w:t xml:space="preserve">       </w:t>
      </w:r>
      <w:r w:rsidRPr="00BF28C8">
        <w:rPr>
          <w:rFonts w:ascii="Times New Roman" w:hAnsi="Times New Roman"/>
        </w:rPr>
        <w:tab/>
      </w:r>
      <w:r w:rsidRPr="00BF28C8">
        <w:rPr>
          <w:rFonts w:ascii="Times New Roman" w:hAnsi="Times New Roman"/>
        </w:rPr>
        <w:tab/>
      </w:r>
      <w:proofErr w:type="gramStart"/>
      <w:r w:rsidRPr="00BF28C8">
        <w:rPr>
          <w:rFonts w:ascii="Times New Roman" w:hAnsi="Times New Roman"/>
        </w:rPr>
        <w:tab/>
        <w:t>«</w:t>
      </w:r>
      <w:proofErr w:type="gramEnd"/>
      <w:r w:rsidRPr="00BF28C8">
        <w:rPr>
          <w:rFonts w:ascii="Times New Roman" w:hAnsi="Times New Roman"/>
        </w:rPr>
        <w:t>___» _____ 20</w:t>
      </w:r>
      <w:r w:rsidR="00960693">
        <w:rPr>
          <w:rFonts w:ascii="Times New Roman" w:hAnsi="Times New Roman"/>
        </w:rPr>
        <w:t>2</w:t>
      </w:r>
      <w:r w:rsidRPr="00BF28C8">
        <w:rPr>
          <w:rFonts w:ascii="Times New Roman" w:hAnsi="Times New Roman"/>
        </w:rPr>
        <w:t>_ г.</w:t>
      </w:r>
    </w:p>
    <w:p w:rsidR="006C0F8C" w:rsidRPr="00BF28C8" w:rsidRDefault="006C0F8C" w:rsidP="006C0F8C">
      <w:pPr>
        <w:spacing w:after="0" w:line="240" w:lineRule="auto"/>
        <w:jc w:val="both"/>
        <w:rPr>
          <w:rFonts w:ascii="Times New Roman" w:hAnsi="Times New Roman"/>
        </w:rPr>
      </w:pPr>
    </w:p>
    <w:p w:rsidR="006C0F8C" w:rsidRPr="00BF28C8" w:rsidRDefault="00A467F9" w:rsidP="006C0F8C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C5288E">
        <w:rPr>
          <w:rFonts w:ascii="Times New Roman" w:eastAsia="Times New Roman" w:hAnsi="Times New Roman"/>
          <w:lang w:eastAsia="ru-RU"/>
        </w:rPr>
        <w:t xml:space="preserve">Общество с ограниченной ответственностью «Меркурий» (ИНН 2466202704, ОГРН 1072468014970, адрес: 660021, Красноярский край, г. Красноярск, ул. Робеспьера, д. 7, оф. 10-03) в лице конкурсного управляющего </w:t>
      </w:r>
      <w:r w:rsidRPr="009E3D4F">
        <w:rPr>
          <w:rFonts w:ascii="Times New Roman" w:hAnsi="Times New Roman"/>
        </w:rPr>
        <w:t>Лаптева Алексея Евгеньевича (ИНН 253809975035, СНИЛС 107-702-235 24)</w:t>
      </w:r>
      <w:r w:rsidRPr="00C5288E">
        <w:rPr>
          <w:rFonts w:ascii="Times New Roman" w:eastAsia="Times New Roman" w:hAnsi="Times New Roman"/>
          <w:lang w:eastAsia="ru-RU"/>
        </w:rPr>
        <w:t xml:space="preserve">, действующего на основании </w:t>
      </w:r>
      <w:r w:rsidRPr="009E3D4F">
        <w:rPr>
          <w:rFonts w:ascii="Times New Roman" w:hAnsi="Times New Roman"/>
        </w:rPr>
        <w:t>Решения Арбитражного суда Красноярского края от 05.04.2017 г. (рез. часть – от 29.03.2017 г.), Определения Арбитражного суда Красноярского края от 04.02.2020 г. (резолютивная часть) по делу № А33-19909/2016</w:t>
      </w:r>
      <w:r w:rsidR="006C0F8C" w:rsidRPr="00BF28C8">
        <w:rPr>
          <w:rFonts w:ascii="Times New Roman" w:hAnsi="Times New Roman"/>
        </w:rPr>
        <w:t xml:space="preserve">, именуемое в дальнейшем «Цедент», с одной стороны, и </w:t>
      </w:r>
    </w:p>
    <w:p w:rsidR="0023605A" w:rsidRPr="00BF28C8" w:rsidRDefault="006C0F8C" w:rsidP="006C0F8C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_______________________________________________</w:t>
      </w:r>
      <w:r w:rsidR="00A467F9">
        <w:rPr>
          <w:rFonts w:ascii="Times New Roman" w:hAnsi="Times New Roman"/>
        </w:rPr>
        <w:t>________________________________</w:t>
      </w:r>
      <w:r w:rsidRPr="00BF28C8">
        <w:rPr>
          <w:rFonts w:ascii="Times New Roman" w:hAnsi="Times New Roman"/>
        </w:rPr>
        <w:t xml:space="preserve"> в лице ______________________________________, именуемое в дальнейшем «Цессионарий», с другой стороны, совместно именуемые «Стороны», </w:t>
      </w:r>
      <w:r w:rsidRPr="00BF28C8">
        <w:rPr>
          <w:rFonts w:ascii="Times New Roman" w:hAnsi="Times New Roman"/>
          <w:color w:val="000000"/>
        </w:rPr>
        <w:t xml:space="preserve">на основании Протокола о результатах торгов от ___________________________ г., проведенных в соответствии с ФЗ «О несостоятельности (банкротстве)» № 127-ФЗ от 26.10.2002, </w:t>
      </w:r>
      <w:r w:rsidRPr="00BF28C8">
        <w:rPr>
          <w:rFonts w:ascii="Times New Roman" w:hAnsi="Times New Roman"/>
        </w:rPr>
        <w:t>заключили настоящий Договор (далее по тексту - «Договор») о нижеследующем:</w:t>
      </w:r>
    </w:p>
    <w:p w:rsidR="006C0F8C" w:rsidRPr="00BF28C8" w:rsidRDefault="006C0F8C" w:rsidP="006C0F8C">
      <w:pPr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>1. ПРЕДМЕТ ДОГОВОРА</w:t>
      </w:r>
    </w:p>
    <w:p w:rsidR="006C0F8C" w:rsidRPr="00BF28C8" w:rsidRDefault="006C0F8C" w:rsidP="006C0F8C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1.1. Цедент уступает, а Цессионарий принимает права (требования) в полном объеме по ______ от "__"________ ____ г. N ___, заключенному между</w:t>
      </w:r>
    </w:p>
    <w:p w:rsidR="006C0F8C" w:rsidRPr="00BF28C8" w:rsidRDefault="006C0F8C" w:rsidP="006C0F8C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Цедентом и ________________________________________________________________</w:t>
      </w:r>
    </w:p>
    <w:p w:rsidR="006C0F8C" w:rsidRPr="00BF28C8" w:rsidRDefault="006C0F8C" w:rsidP="006C0F8C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 xml:space="preserve"> 1.2. Сумма уступаемого в соответствии с п. 1.1 настоящего Договора требования составляет ________ (__________) рублей.</w:t>
      </w:r>
    </w:p>
    <w:p w:rsidR="006C0F8C" w:rsidRPr="00BF28C8" w:rsidRDefault="006C0F8C" w:rsidP="006C0F8C">
      <w:pPr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>2. ПРАВА И ОБЯЗАННОСТИ СТОРОН</w:t>
      </w:r>
    </w:p>
    <w:p w:rsidR="006C0F8C" w:rsidRPr="00BF28C8" w:rsidRDefault="006C0F8C" w:rsidP="006C0F8C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2.1. Цедент обязан передать Цессионарию в ___-</w:t>
      </w:r>
      <w:proofErr w:type="spellStart"/>
      <w:r w:rsidRPr="00BF28C8">
        <w:rPr>
          <w:rFonts w:ascii="Times New Roman" w:hAnsi="Times New Roman"/>
        </w:rPr>
        <w:t>дневный</w:t>
      </w:r>
      <w:proofErr w:type="spellEnd"/>
      <w:r w:rsidRPr="00BF28C8">
        <w:rPr>
          <w:rFonts w:ascii="Times New Roman" w:hAnsi="Times New Roman"/>
        </w:rPr>
        <w:t xml:space="preserve"> срок после подписания настоящего Договора все необходимые документы, удостоверяющие права (требования), а именно:</w:t>
      </w:r>
    </w:p>
    <w:p w:rsidR="006C0F8C" w:rsidRPr="00BF28C8" w:rsidRDefault="006C0F8C" w:rsidP="006C0F8C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- Договор, указанный в п. 1.1 настоящего Договора;</w:t>
      </w:r>
    </w:p>
    <w:p w:rsidR="006C0F8C" w:rsidRPr="00BF28C8" w:rsidRDefault="006C0F8C" w:rsidP="006C0F8C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- Приложения к Договору от "__"________ ____ г. N ___;</w:t>
      </w:r>
    </w:p>
    <w:p w:rsidR="006C0F8C" w:rsidRPr="00BF28C8" w:rsidRDefault="006C0F8C" w:rsidP="006C0F8C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2.2. Цедент обязан сообщить Цессионарию в тот же срок все иные сведения, имеющие значение для осуществления Цессионарием своих прав по указанному Договору _______________.</w:t>
      </w:r>
    </w:p>
    <w:p w:rsidR="006C0F8C" w:rsidRPr="00BF28C8" w:rsidRDefault="006C0F8C" w:rsidP="006C0F8C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2.3. Цедент обязуется в ___-</w:t>
      </w:r>
      <w:proofErr w:type="spellStart"/>
      <w:r w:rsidRPr="00BF28C8">
        <w:rPr>
          <w:rFonts w:ascii="Times New Roman" w:hAnsi="Times New Roman"/>
        </w:rPr>
        <w:t>дневный</w:t>
      </w:r>
      <w:proofErr w:type="spellEnd"/>
      <w:r w:rsidRPr="00BF28C8">
        <w:rPr>
          <w:rFonts w:ascii="Times New Roman" w:hAnsi="Times New Roman"/>
        </w:rPr>
        <w:t xml:space="preserve"> срок после подписания настоящего Договора уведомить Должника об уступке своих прав и обязанностей по Договору ___________ Цессионарию заказным письмом с уведомлением.</w:t>
      </w:r>
    </w:p>
    <w:p w:rsidR="006C0F8C" w:rsidRPr="00BF28C8" w:rsidRDefault="006C0F8C" w:rsidP="006C0F8C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2.4. За уступаемые права (требования) по Договору ______________ Цессионарий обязан выплатить Цеденту денежные средства в сумме, указанной в п. 3.1 настоящего Договора.</w:t>
      </w:r>
    </w:p>
    <w:p w:rsidR="006C0F8C" w:rsidRPr="00BF28C8" w:rsidRDefault="006C0F8C" w:rsidP="006C0F8C">
      <w:pPr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>3. СУММА ДОГОВОРА</w:t>
      </w:r>
    </w:p>
    <w:p w:rsidR="006E107C" w:rsidRPr="00BF28C8" w:rsidRDefault="006E107C" w:rsidP="006E107C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3.1.</w:t>
      </w:r>
      <w:r w:rsidRPr="00BF28C8">
        <w:rPr>
          <w:rFonts w:ascii="Times New Roman" w:hAnsi="Times New Roman"/>
        </w:rPr>
        <w:tab/>
        <w:t>Цена уступаемого права, определенная по результатам торгов (сообщении, опубликованном в газете «Коммерсантъ» №____ от _________________ г. на стр. __________ (сообщение №________________________), составляет (_____________________________________) руб., НДС не облагается.</w:t>
      </w:r>
    </w:p>
    <w:p w:rsidR="006E107C" w:rsidRPr="00BF28C8" w:rsidRDefault="006E107C" w:rsidP="006E107C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lastRenderedPageBreak/>
        <w:t>3.2.</w:t>
      </w:r>
      <w:r w:rsidRPr="00BF28C8">
        <w:rPr>
          <w:rFonts w:ascii="Times New Roman" w:hAnsi="Times New Roman"/>
        </w:rPr>
        <w:tab/>
        <w:t>Задаток, ранее внесенный Покупателем для участия в торгах по продаже Имущества в размере (_______________________________) рублей (далее – Задаток), засчитывается в счет цены, указанной в п. 3.1 Договора.</w:t>
      </w:r>
    </w:p>
    <w:p w:rsidR="006C0F8C" w:rsidRPr="00BF28C8" w:rsidRDefault="006E107C" w:rsidP="006E107C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3.3.</w:t>
      </w:r>
      <w:r w:rsidRPr="00BF28C8">
        <w:rPr>
          <w:rFonts w:ascii="Times New Roman" w:hAnsi="Times New Roman"/>
        </w:rPr>
        <w:tab/>
        <w:t xml:space="preserve">Денежные средства, за вычетом суммы Задатка, в размере __________________________ рублей ___ копеек, </w:t>
      </w:r>
      <w:r w:rsidRPr="00960693">
        <w:rPr>
          <w:rFonts w:ascii="Times New Roman" w:hAnsi="Times New Roman"/>
        </w:rPr>
        <w:t>Цессионарий перечисляет на банковский счет Цедента:</w:t>
      </w:r>
      <w:r w:rsidR="00960693" w:rsidRPr="00960693">
        <w:rPr>
          <w:rFonts w:ascii="Times New Roman" w:hAnsi="Times New Roman"/>
        </w:rPr>
        <w:t xml:space="preserve"> </w:t>
      </w:r>
      <w:r w:rsidR="00960693" w:rsidRPr="00960693">
        <w:rPr>
          <w:rFonts w:ascii="Times New Roman" w:hAnsi="Times New Roman"/>
        </w:rPr>
        <w:t xml:space="preserve">получатель ООО «Меркурий» (ИНН 2466202704, КПП 246001001, </w:t>
      </w:r>
      <w:r w:rsidR="00960693" w:rsidRPr="00960693">
        <w:rPr>
          <w:rFonts w:ascii="Times New Roman" w:hAnsi="Times New Roman"/>
        </w:rPr>
        <w:t xml:space="preserve">р/с </w:t>
      </w:r>
      <w:r w:rsidR="00960693" w:rsidRPr="00960693">
        <w:rPr>
          <w:rFonts w:ascii="Times New Roman" w:hAnsi="Times New Roman"/>
        </w:rPr>
        <w:t>№ 40702810903800000383, Банк ВТБ (ПАО), БИК 044525187, к/с № 30101810700000000187)</w:t>
      </w:r>
      <w:r w:rsidRPr="00960693">
        <w:rPr>
          <w:rFonts w:ascii="Times New Roman" w:hAnsi="Times New Roman"/>
        </w:rPr>
        <w:t>. не позднее</w:t>
      </w:r>
      <w:r w:rsidRPr="00BF28C8">
        <w:rPr>
          <w:rFonts w:ascii="Times New Roman" w:hAnsi="Times New Roman"/>
        </w:rPr>
        <w:t xml:space="preserve"> 30 (тридцати) дней с даты подписания Договора.</w:t>
      </w:r>
    </w:p>
    <w:p w:rsidR="00893835" w:rsidRPr="00BF28C8" w:rsidRDefault="00893835" w:rsidP="006E107C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3.4. Уступаемое право переходит к Цессионарию с момента полной оплаты суммы, указанной в п. 3.3. настоящего Договора.</w:t>
      </w:r>
    </w:p>
    <w:p w:rsidR="006C0F8C" w:rsidRPr="00BF28C8" w:rsidRDefault="006C0F8C" w:rsidP="006C0F8C">
      <w:pPr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>4. ОТВЕТСТВЕННОСТЬ СТОРОН</w:t>
      </w:r>
    </w:p>
    <w:p w:rsidR="006C0F8C" w:rsidRPr="00BF28C8" w:rsidRDefault="006C0F8C" w:rsidP="006C0F8C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:rsidR="006C0F8C" w:rsidRPr="00BF28C8" w:rsidRDefault="006C0F8C" w:rsidP="006C0F8C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:rsidR="006C0F8C" w:rsidRPr="00BF28C8" w:rsidRDefault="006C0F8C" w:rsidP="006C0F8C">
      <w:pPr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>5. ФОРС-МАЖОР</w:t>
      </w:r>
    </w:p>
    <w:p w:rsidR="006C0F8C" w:rsidRPr="00BF28C8" w:rsidRDefault="006C0F8C" w:rsidP="006C0F8C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5.1.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6C0F8C" w:rsidRPr="00BF28C8" w:rsidRDefault="006C0F8C" w:rsidP="006C0F8C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5.2. При наступлении обстоятельств, указанных в п. 5.1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6C0F8C" w:rsidRPr="00BF28C8" w:rsidRDefault="006C0F8C" w:rsidP="006C0F8C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5.3. Если сторона не направит или несвоевременно направит извещение, предусмотренное в п. 5.2 настоящего Договора, то она обязана возместить второй стороне понесенные ею убытки.</w:t>
      </w:r>
    </w:p>
    <w:p w:rsidR="006C0F8C" w:rsidRPr="00BF28C8" w:rsidRDefault="006C0F8C" w:rsidP="006C0F8C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5.4. В случае наступления обстоятельств, предусмотренных в п. 5.1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6C0F8C" w:rsidRPr="00BF28C8" w:rsidRDefault="006C0F8C" w:rsidP="006C0F8C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5.5. Если наступившие обстоятельства, перечисленные в п. 5.1 настоящего Договора, и их последствия продолжают действовать более ____________,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6C0F8C" w:rsidRPr="00BF28C8" w:rsidRDefault="006C0F8C" w:rsidP="006E107C">
      <w:pPr>
        <w:jc w:val="center"/>
        <w:rPr>
          <w:rFonts w:ascii="Times New Roman" w:hAnsi="Times New Roman"/>
          <w:b/>
        </w:rPr>
      </w:pPr>
      <w:bookmarkStart w:id="0" w:name="_GoBack"/>
      <w:bookmarkEnd w:id="0"/>
      <w:r w:rsidRPr="00BF28C8">
        <w:rPr>
          <w:rFonts w:ascii="Times New Roman" w:hAnsi="Times New Roman"/>
          <w:b/>
        </w:rPr>
        <w:t>6. КОНФИДЕНЦИАЛЬНОСТЬ</w:t>
      </w:r>
    </w:p>
    <w:p w:rsidR="006C0F8C" w:rsidRPr="00BF28C8" w:rsidRDefault="006C0F8C" w:rsidP="006C0F8C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6.1. Условия настоящего договора и соглашений (протоколов и т.п.) к нему конфиденциальны и не подлежат разглашению.</w:t>
      </w:r>
    </w:p>
    <w:p w:rsidR="006C0F8C" w:rsidRPr="00BF28C8" w:rsidRDefault="006C0F8C" w:rsidP="006E107C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lastRenderedPageBreak/>
        <w:t>6.2. Стороны принимают все необходимые меры для того, чтобы их сотрудники и другие лица без предварительного согласия другой стороны не информировали третьих лиц о деталях данног</w:t>
      </w:r>
      <w:r w:rsidR="006E107C" w:rsidRPr="00BF28C8">
        <w:rPr>
          <w:rFonts w:ascii="Times New Roman" w:hAnsi="Times New Roman"/>
        </w:rPr>
        <w:t>о договора и приложений к нему.</w:t>
      </w:r>
    </w:p>
    <w:p w:rsidR="006C0F8C" w:rsidRPr="00BF28C8" w:rsidRDefault="006C0F8C" w:rsidP="006E107C">
      <w:pPr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>7. ЗАКЛЮЧИТЕЛЬНЫЕ ПОЛОЖЕНИЯ</w:t>
      </w:r>
    </w:p>
    <w:p w:rsidR="006C0F8C" w:rsidRPr="00BF28C8" w:rsidRDefault="006C0F8C" w:rsidP="006C0F8C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7.1.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:rsidR="006C0F8C" w:rsidRPr="00BF28C8" w:rsidRDefault="006C0F8C" w:rsidP="006C0F8C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7.2. Настоящий Договор вступает в силу со дня его подписания Цедентом и Цессионарием и действует до полного исполнения обязательств по Договору ____________.</w:t>
      </w:r>
    </w:p>
    <w:p w:rsidR="006C0F8C" w:rsidRPr="00BF28C8" w:rsidRDefault="006C0F8C" w:rsidP="006C0F8C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7.3. Настоящий Договор составлен в 3-х экземплярах, имеющих одинаковую юридическую силу, по одному для каждой Стороны и для Должника.</w:t>
      </w:r>
    </w:p>
    <w:p w:rsidR="006E107C" w:rsidRPr="00BF28C8" w:rsidRDefault="006E107C" w:rsidP="006E107C">
      <w:pPr>
        <w:spacing w:after="0" w:line="240" w:lineRule="auto"/>
        <w:ind w:left="360"/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>8. РЕКВИЗИТЫ И ПОДПИСИ СТОРОН</w:t>
      </w:r>
    </w:p>
    <w:p w:rsidR="006E107C" w:rsidRDefault="006E107C" w:rsidP="006C0F8C">
      <w:pPr>
        <w:jc w:val="both"/>
        <w:rPr>
          <w:rFonts w:ascii="Times New Roman" w:hAnsi="Times New Roman"/>
        </w:rPr>
      </w:pPr>
    </w:p>
    <w:tbl>
      <w:tblPr>
        <w:tblW w:w="10632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7"/>
        <w:gridCol w:w="5245"/>
      </w:tblGrid>
      <w:tr w:rsidR="00A467F9" w:rsidRPr="00C5288E" w:rsidTr="006C011D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A467F9" w:rsidRPr="00C5288E" w:rsidRDefault="00A467F9" w:rsidP="00A467F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napToGrid w:val="0"/>
                <w:lang w:eastAsia="ru-RU"/>
              </w:rPr>
              <w:t>Цедент</w:t>
            </w:r>
            <w:r w:rsidRPr="00C5288E">
              <w:rPr>
                <w:rFonts w:ascii="Times New Roman" w:eastAsia="Times New Roman" w:hAnsi="Times New Roman"/>
                <w:b/>
                <w:snapToGrid w:val="0"/>
                <w:lang w:eastAsia="ru-RU"/>
              </w:rPr>
              <w:t>:</w:t>
            </w:r>
          </w:p>
          <w:p w:rsidR="00A467F9" w:rsidRPr="00C5288E" w:rsidRDefault="00A467F9" w:rsidP="006C01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napToGrid w:val="0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A467F9" w:rsidRPr="00C5288E" w:rsidRDefault="00A467F9" w:rsidP="00A467F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napToGrid w:val="0"/>
                <w:lang w:eastAsia="ru-RU"/>
              </w:rPr>
              <w:t>Цессионарий</w:t>
            </w:r>
            <w:r w:rsidRPr="00C5288E">
              <w:rPr>
                <w:rFonts w:ascii="Times New Roman" w:eastAsia="Times New Roman" w:hAnsi="Times New Roman"/>
                <w:b/>
                <w:snapToGrid w:val="0"/>
                <w:lang w:eastAsia="ru-RU"/>
              </w:rPr>
              <w:t>:</w:t>
            </w:r>
          </w:p>
          <w:p w:rsidR="00A467F9" w:rsidRPr="00C5288E" w:rsidRDefault="00A467F9" w:rsidP="006C01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napToGrid w:val="0"/>
                <w:lang w:eastAsia="ru-RU"/>
              </w:rPr>
            </w:pPr>
          </w:p>
        </w:tc>
      </w:tr>
      <w:tr w:rsidR="00A467F9" w:rsidRPr="00C5288E" w:rsidTr="006C011D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A467F9" w:rsidRPr="00C5288E" w:rsidRDefault="00A467F9" w:rsidP="006C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5288E">
              <w:rPr>
                <w:rFonts w:ascii="Times New Roman" w:eastAsia="Times New Roman" w:hAnsi="Times New Roman"/>
                <w:lang w:eastAsia="ru-RU"/>
              </w:rPr>
              <w:t xml:space="preserve">ООО «Меркурий» </w:t>
            </w:r>
          </w:p>
          <w:p w:rsidR="00A467F9" w:rsidRPr="00C5288E" w:rsidRDefault="00A467F9" w:rsidP="006C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5288E">
              <w:rPr>
                <w:rFonts w:ascii="Times New Roman" w:eastAsia="Times New Roman" w:hAnsi="Times New Roman"/>
                <w:lang w:eastAsia="ru-RU"/>
              </w:rPr>
              <w:t>ИНН 2466202704</w:t>
            </w:r>
          </w:p>
          <w:p w:rsidR="00A467F9" w:rsidRPr="00C5288E" w:rsidRDefault="00A467F9" w:rsidP="006C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5288E">
              <w:rPr>
                <w:rFonts w:ascii="Times New Roman" w:eastAsia="Times New Roman" w:hAnsi="Times New Roman"/>
                <w:lang w:eastAsia="ru-RU"/>
              </w:rPr>
              <w:t>КПП 246001001</w:t>
            </w:r>
          </w:p>
          <w:p w:rsidR="00A467F9" w:rsidRPr="00C5288E" w:rsidRDefault="00A467F9" w:rsidP="006C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5288E">
              <w:rPr>
                <w:rFonts w:ascii="Times New Roman" w:eastAsia="Times New Roman" w:hAnsi="Times New Roman"/>
                <w:lang w:eastAsia="ru-RU"/>
              </w:rPr>
              <w:t>ОГРН 1072468014970</w:t>
            </w:r>
          </w:p>
          <w:p w:rsidR="00A467F9" w:rsidRDefault="00A467F9" w:rsidP="00A46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8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5288E">
              <w:rPr>
                <w:rFonts w:ascii="Times New Roman" w:eastAsia="Times New Roman" w:hAnsi="Times New Roman"/>
                <w:lang w:eastAsia="ru-RU"/>
              </w:rPr>
              <w:t xml:space="preserve">Адрес: 660021, Красноярский край, </w:t>
            </w:r>
          </w:p>
          <w:p w:rsidR="00A467F9" w:rsidRPr="00C5288E" w:rsidRDefault="00A467F9" w:rsidP="00A46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8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5288E">
              <w:rPr>
                <w:rFonts w:ascii="Times New Roman" w:eastAsia="Times New Roman" w:hAnsi="Times New Roman"/>
                <w:lang w:eastAsia="ru-RU"/>
              </w:rPr>
              <w:t>г. Красноярск, ул. Робеспьера, д. 7, оф. 10-03</w:t>
            </w:r>
          </w:p>
          <w:p w:rsidR="00A467F9" w:rsidRPr="00C5288E" w:rsidRDefault="00A467F9" w:rsidP="00A46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8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Специальный счет</w:t>
            </w:r>
            <w:r w:rsidRPr="00C5288E">
              <w:rPr>
                <w:rFonts w:ascii="Times New Roman" w:eastAsia="Times New Roman" w:hAnsi="Times New Roman"/>
                <w:lang w:eastAsia="ru-RU"/>
              </w:rPr>
              <w:t xml:space="preserve"> № </w:t>
            </w:r>
            <w:r w:rsidRPr="00A1764E">
              <w:rPr>
                <w:rFonts w:ascii="Times New Roman" w:eastAsia="Times New Roman" w:hAnsi="Times New Roman"/>
              </w:rPr>
              <w:t>40702810903800000383</w:t>
            </w:r>
          </w:p>
          <w:p w:rsidR="00A467F9" w:rsidRPr="00C5288E" w:rsidRDefault="00A467F9" w:rsidP="006C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5288E">
              <w:rPr>
                <w:rFonts w:ascii="Times New Roman" w:eastAsia="Times New Roman" w:hAnsi="Times New Roman"/>
                <w:lang w:eastAsia="ru-RU"/>
              </w:rPr>
              <w:t>Банк ВТБ (ПАО)</w:t>
            </w:r>
          </w:p>
          <w:p w:rsidR="00A467F9" w:rsidRPr="00C5288E" w:rsidRDefault="00A467F9" w:rsidP="006C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5288E">
              <w:rPr>
                <w:rFonts w:ascii="Times New Roman" w:eastAsia="Times New Roman" w:hAnsi="Times New Roman"/>
                <w:lang w:eastAsia="ru-RU"/>
              </w:rPr>
              <w:t>БИК 044525187</w:t>
            </w:r>
          </w:p>
          <w:p w:rsidR="00A467F9" w:rsidRPr="00C5288E" w:rsidRDefault="00A467F9" w:rsidP="006C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5288E">
              <w:rPr>
                <w:rFonts w:ascii="Times New Roman" w:eastAsia="Times New Roman" w:hAnsi="Times New Roman"/>
                <w:lang w:eastAsia="ru-RU"/>
              </w:rPr>
              <w:t>к/с № 30101810700000000187</w:t>
            </w:r>
          </w:p>
          <w:p w:rsidR="00A467F9" w:rsidRPr="00C5288E" w:rsidRDefault="00A467F9" w:rsidP="006C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6C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6C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6C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5288E">
              <w:rPr>
                <w:rFonts w:ascii="Times New Roman" w:eastAsia="Times New Roman" w:hAnsi="Times New Roman"/>
                <w:lang w:eastAsia="ru-RU"/>
              </w:rPr>
              <w:t>____________________ /</w:t>
            </w:r>
            <w:r>
              <w:rPr>
                <w:rFonts w:ascii="Times New Roman" w:eastAsia="Times New Roman" w:hAnsi="Times New Roman"/>
                <w:lang w:eastAsia="ru-RU"/>
              </w:rPr>
              <w:t>А.Е. Лаптев</w:t>
            </w:r>
            <w:r w:rsidRPr="00C5288E">
              <w:rPr>
                <w:rFonts w:ascii="Times New Roman" w:eastAsia="Times New Roman" w:hAnsi="Times New Roman"/>
                <w:lang w:eastAsia="ru-RU"/>
              </w:rPr>
              <w:t>/</w:t>
            </w:r>
          </w:p>
          <w:p w:rsidR="00A467F9" w:rsidRPr="00C5288E" w:rsidRDefault="00A467F9" w:rsidP="006C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:rsidR="00A467F9" w:rsidRPr="00C5288E" w:rsidRDefault="00A467F9" w:rsidP="006C011D">
            <w:pPr>
              <w:widowControl w:val="0"/>
              <w:spacing w:after="0" w:line="240" w:lineRule="auto"/>
              <w:ind w:right="459"/>
              <w:rPr>
                <w:rFonts w:ascii="Times New Roman" w:eastAsia="Times New Roman" w:hAnsi="Times New Roman"/>
                <w:snapToGrid w:val="0"/>
                <w:lang w:eastAsia="ru-RU"/>
              </w:rPr>
            </w:pPr>
            <w:proofErr w:type="spellStart"/>
            <w:r w:rsidRPr="00C5288E">
              <w:rPr>
                <w:rFonts w:ascii="Times New Roman" w:eastAsia="Times New Roman" w:hAnsi="Times New Roman"/>
                <w:bCs/>
                <w:lang w:eastAsia="ru-RU"/>
              </w:rPr>
              <w:t>м.п</w:t>
            </w:r>
            <w:proofErr w:type="spellEnd"/>
            <w:r w:rsidRPr="00C5288E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A467F9" w:rsidRPr="00C5288E" w:rsidRDefault="00A467F9" w:rsidP="006C01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6C01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6C01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6C01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6C01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6C01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6C01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6C01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6C01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6C01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6C01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6C01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6C01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6C011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lang w:eastAsia="ru-RU"/>
              </w:rPr>
            </w:pPr>
            <w:r w:rsidRPr="00C5288E">
              <w:rPr>
                <w:rFonts w:ascii="Times New Roman" w:eastAsia="Times New Roman" w:hAnsi="Times New Roman"/>
                <w:snapToGrid w:val="0"/>
                <w:lang w:eastAsia="ru-RU"/>
              </w:rPr>
              <w:t>_______________________</w:t>
            </w:r>
            <w:r w:rsidRPr="00C5288E">
              <w:rPr>
                <w:rFonts w:ascii="Times New Roman" w:eastAsia="Times New Roman" w:hAnsi="Times New Roman"/>
                <w:b/>
                <w:snapToGrid w:val="0"/>
                <w:lang w:eastAsia="ru-RU"/>
              </w:rPr>
              <w:t xml:space="preserve"> /_______________/</w:t>
            </w:r>
          </w:p>
          <w:p w:rsidR="00A467F9" w:rsidRPr="00C5288E" w:rsidRDefault="00A467F9" w:rsidP="006C011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lang w:eastAsia="ru-RU"/>
              </w:rPr>
            </w:pPr>
            <w:r w:rsidRPr="00C5288E">
              <w:rPr>
                <w:rFonts w:ascii="Times New Roman" w:eastAsia="Times New Roman" w:hAnsi="Times New Roman"/>
                <w:b/>
                <w:snapToGrid w:val="0"/>
                <w:lang w:eastAsia="ru-RU"/>
              </w:rPr>
              <w:t xml:space="preserve">      </w:t>
            </w:r>
          </w:p>
          <w:p w:rsidR="00A467F9" w:rsidRPr="00C5288E" w:rsidRDefault="00A467F9" w:rsidP="006C011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napToGrid w:val="0"/>
                <w:lang w:eastAsia="ru-RU"/>
              </w:rPr>
            </w:pPr>
            <w:proofErr w:type="spellStart"/>
            <w:r w:rsidRPr="00C5288E">
              <w:rPr>
                <w:rFonts w:ascii="Times New Roman" w:eastAsia="Times New Roman" w:hAnsi="Times New Roman"/>
                <w:snapToGrid w:val="0"/>
                <w:lang w:eastAsia="ru-RU"/>
              </w:rPr>
              <w:t>м.п</w:t>
            </w:r>
            <w:proofErr w:type="spellEnd"/>
            <w:r w:rsidRPr="00C5288E">
              <w:rPr>
                <w:rFonts w:ascii="Times New Roman" w:eastAsia="Times New Roman" w:hAnsi="Times New Roman"/>
                <w:snapToGrid w:val="0"/>
                <w:lang w:eastAsia="ru-RU"/>
              </w:rPr>
              <w:t xml:space="preserve">.        </w:t>
            </w:r>
          </w:p>
        </w:tc>
      </w:tr>
    </w:tbl>
    <w:p w:rsidR="00A467F9" w:rsidRPr="00BF28C8" w:rsidRDefault="00A467F9" w:rsidP="006C0F8C">
      <w:pPr>
        <w:jc w:val="both"/>
        <w:rPr>
          <w:rFonts w:ascii="Times New Roman" w:hAnsi="Times New Roman"/>
        </w:rPr>
      </w:pPr>
    </w:p>
    <w:sectPr w:rsidR="00A467F9" w:rsidRPr="00BF2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8C24EF"/>
    <w:multiLevelType w:val="hybridMultilevel"/>
    <w:tmpl w:val="BF861FCC"/>
    <w:lvl w:ilvl="0" w:tplc="3BC8D53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F8C"/>
    <w:rsid w:val="001040D2"/>
    <w:rsid w:val="0023605A"/>
    <w:rsid w:val="002A1C9A"/>
    <w:rsid w:val="006C0F8C"/>
    <w:rsid w:val="006E107C"/>
    <w:rsid w:val="00893835"/>
    <w:rsid w:val="00960693"/>
    <w:rsid w:val="00A467F9"/>
    <w:rsid w:val="00BF28C8"/>
    <w:rsid w:val="00DA60B4"/>
    <w:rsid w:val="00EC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467227-E40F-434B-AA15-5C9073B07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F8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40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40D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954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БАЙДАКОВ</dc:creator>
  <cp:keywords/>
  <dc:description/>
  <cp:lastModifiedBy>opryatin</cp:lastModifiedBy>
  <cp:revision>3</cp:revision>
  <cp:lastPrinted>2018-04-03T08:12:00Z</cp:lastPrinted>
  <dcterms:created xsi:type="dcterms:W3CDTF">2020-02-12T10:30:00Z</dcterms:created>
  <dcterms:modified xsi:type="dcterms:W3CDTF">2020-02-14T14:02:00Z</dcterms:modified>
</cp:coreProperties>
</file>