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63538-ОТПП/1</w:t>
      </w:r>
    </w:p>
    <w:p/>
    <w:p>
      <w:pPr>
        <w:pStyle w:val=""/>
      </w:pPr>
      <w:r>
        <w:rPr>
          <w:rStyle w:val=""/>
        </w:rPr>
        <w:t xml:space="preserve">14.06.2026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Гусаров Денис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583804706484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+79273639073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Энергостроитель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1646010206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423600, респ Татарстан (Татарстан), р-н Елабужский, г Елабуга, ул Строителей,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А65-4388/2021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ООО «Энергостроитель» (ОГРН 1021606954665, ИНН 1646010206) к ООО Монолитстроймонтаж (ОГРН 1155836000055, ИНН 5836670215) в размере 1 023 000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ООО «Энергостроитель»
(ОГРН 1021606954665, ИНН 1646010206) к ООО Монолитстроймонтаж (ОГРН
1155836000055, ИНН 5836670215) в размере 1 023 000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15 162.21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оплативший задаток и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15 162.21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13 645.99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12 129.77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10 613.55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9 097.33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7 581.11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6 064.89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4 548.67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1 516.23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63538-ОТПП-1-200048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12:59:20.655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ИММЕРСИВ (ИНН 9722103690, ОГРН: 1257700359718)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63538-ОТПП-1-200199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22:33:40.596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РОМАН ИЛЬИЧ (ИНН 165125494718)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2026-06-14T11:16:55+03:00</dcterms:created>
  <dcterms:modified xsi:type="dcterms:W3CDTF">2026-06-14T11:16:55+03:00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