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машина, уборочная VIN X89503600M0FZ1066 Р 664 РМ 797, инвентарный номер 000001310,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4 206 708.00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