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беспроводной сети для VMS*, дата принятия к учету 27.03.2015, количество 1 шт., инв. № 260000435.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234 394.29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