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39B5DDF4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«__» _________ 202</w:t>
      </w:r>
      <w:r w:rsidR="00456798">
        <w:rPr>
          <w:rFonts w:ascii="Times New Roman" w:eastAsia="Calibri" w:hAnsi="Times New Roman" w:cs="Times New Roman"/>
          <w:lang w:eastAsia="ru-RU"/>
        </w:rPr>
        <w:t>6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7CD09114" w:rsidR="00A95A9B" w:rsidRDefault="00433E9A" w:rsidP="00A95A9B">
      <w:pPr>
        <w:autoSpaceDE w:val="0"/>
        <w:autoSpaceDN w:val="0"/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433E9A">
        <w:rPr>
          <w:rFonts w:ascii="Times New Roman" w:eastAsia="Calibri" w:hAnsi="Times New Roman" w:cs="Times New Roman"/>
          <w:lang w:eastAsia="ru-RU"/>
        </w:rPr>
        <w:t>Прилукова</w:t>
      </w:r>
      <w:proofErr w:type="spellEnd"/>
      <w:r w:rsidRPr="00433E9A">
        <w:rPr>
          <w:rFonts w:ascii="Times New Roman" w:eastAsia="Calibri" w:hAnsi="Times New Roman" w:cs="Times New Roman"/>
          <w:lang w:eastAsia="ru-RU"/>
        </w:rPr>
        <w:t xml:space="preserve"> Мария Николаевна (07.09.1983 г.р., </w:t>
      </w:r>
      <w:proofErr w:type="spellStart"/>
      <w:r w:rsidRPr="00433E9A">
        <w:rPr>
          <w:rFonts w:ascii="Times New Roman" w:eastAsia="Calibri" w:hAnsi="Times New Roman" w:cs="Times New Roman"/>
          <w:lang w:eastAsia="ru-RU"/>
        </w:rPr>
        <w:t>м.р</w:t>
      </w:r>
      <w:proofErr w:type="spellEnd"/>
      <w:r w:rsidRPr="00433E9A">
        <w:rPr>
          <w:rFonts w:ascii="Times New Roman" w:eastAsia="Calibri" w:hAnsi="Times New Roman" w:cs="Times New Roman"/>
          <w:lang w:eastAsia="ru-RU"/>
        </w:rPr>
        <w:t>.: гор. Егорьевск Московской обл., ИНН 501104540704, СНИЛС 117-754-997 00, адрес: 140301, Московская обл., гор. Егорьевск, ул. 50 лет ВЛКСМ, д. 4, кв. 58)</w:t>
      </w:r>
      <w:r w:rsidR="00456798">
        <w:rPr>
          <w:rFonts w:ascii="Times New Roman" w:eastAsia="Calibri" w:hAnsi="Times New Roman" w:cs="Times New Roman"/>
          <w:lang w:eastAsia="ru-RU"/>
        </w:rPr>
        <w:t xml:space="preserve"> </w:t>
      </w:r>
      <w:r w:rsidR="0021128D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proofErr w:type="spellStart"/>
      <w:r w:rsidR="002868CE" w:rsidRPr="002868CE">
        <w:rPr>
          <w:rFonts w:ascii="Times New Roman" w:eastAsia="Calibri" w:hAnsi="Times New Roman" w:cs="Times New Roman"/>
          <w:lang w:eastAsia="ru-RU"/>
        </w:rPr>
        <w:t>Земцов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proofErr w:type="spellEnd"/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Никит</w:t>
      </w:r>
      <w:r w:rsidR="002868CE">
        <w:rPr>
          <w:rFonts w:ascii="Times New Roman" w:eastAsia="Calibri" w:hAnsi="Times New Roman" w:cs="Times New Roman"/>
          <w:lang w:eastAsia="ru-RU"/>
        </w:rPr>
        <w:t>ы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Вадимович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(ИНН 683203862435, СНИЛС 159-650-954 12) - член Союз СРО "ГАУ" (ОГРН 1021603626098, ИНН 1660062005, адрес: г. Казань, ул. </w:t>
      </w:r>
      <w:proofErr w:type="spellStart"/>
      <w:r w:rsidR="002868CE" w:rsidRPr="002868CE">
        <w:rPr>
          <w:rFonts w:ascii="Times New Roman" w:eastAsia="Calibri" w:hAnsi="Times New Roman" w:cs="Times New Roman"/>
          <w:lang w:eastAsia="ru-RU"/>
        </w:rPr>
        <w:t>Соловетских</w:t>
      </w:r>
      <w:proofErr w:type="spellEnd"/>
      <w:r w:rsidR="002868CE" w:rsidRPr="002868CE">
        <w:rPr>
          <w:rFonts w:ascii="Times New Roman" w:eastAsia="Calibri" w:hAnsi="Times New Roman" w:cs="Times New Roman"/>
          <w:lang w:eastAsia="ru-RU"/>
        </w:rPr>
        <w:t xml:space="preserve"> Юнг, д. 7, оф. 1004)</w:t>
      </w:r>
      <w:r w:rsidR="0021128D" w:rsidRPr="0021128D">
        <w:rPr>
          <w:rFonts w:ascii="Times New Roman" w:eastAsia="Calibri" w:hAnsi="Times New Roman" w:cs="Times New Roman"/>
          <w:lang w:eastAsia="ru-RU"/>
        </w:rPr>
        <w:t>, действующ</w:t>
      </w:r>
      <w:r w:rsidR="002868CE">
        <w:rPr>
          <w:rFonts w:ascii="Times New Roman" w:eastAsia="Calibri" w:hAnsi="Times New Roman" w:cs="Times New Roman"/>
          <w:lang w:eastAsia="ru-RU"/>
        </w:rPr>
        <w:t>его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="002868CE">
        <w:rPr>
          <w:rFonts w:ascii="Times New Roman" w:eastAsia="Calibri" w:hAnsi="Times New Roman" w:cs="Times New Roman"/>
          <w:lang w:eastAsia="ru-RU"/>
        </w:rPr>
        <w:t>Решения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Арбитражного суда </w:t>
      </w:r>
      <w:r w:rsidRPr="00433E9A">
        <w:rPr>
          <w:rFonts w:ascii="Times New Roman" w:eastAsia="Calibri" w:hAnsi="Times New Roman" w:cs="Times New Roman"/>
          <w:lang w:eastAsia="ru-RU"/>
        </w:rPr>
        <w:t xml:space="preserve">Московской области </w:t>
      </w:r>
      <w:proofErr w:type="spellStart"/>
      <w:r w:rsidRPr="00433E9A">
        <w:rPr>
          <w:rFonts w:ascii="Times New Roman" w:eastAsia="Calibri" w:hAnsi="Times New Roman" w:cs="Times New Roman"/>
          <w:lang w:eastAsia="ru-RU"/>
        </w:rPr>
        <w:t>р.ч</w:t>
      </w:r>
      <w:proofErr w:type="spellEnd"/>
      <w:r w:rsidRPr="00433E9A">
        <w:rPr>
          <w:rFonts w:ascii="Times New Roman" w:eastAsia="Calibri" w:hAnsi="Times New Roman" w:cs="Times New Roman"/>
          <w:lang w:eastAsia="ru-RU"/>
        </w:rPr>
        <w:t>. от 04.02.2026 г. по делу № А41-113510/2025</w:t>
      </w:r>
      <w:r w:rsidR="00A95A9B">
        <w:rPr>
          <w:rFonts w:ascii="Times New Roman" w:eastAsia="Calibri" w:hAnsi="Times New Roman" w:cs="Times New Roman"/>
          <w:lang w:eastAsia="ru-RU"/>
        </w:rPr>
        <w:t>, именуемый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6B49ABE2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Вид объекта </w:t>
      </w:r>
      <w:proofErr w:type="spellStart"/>
      <w:proofErr w:type="gram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недвижимости:Земельный</w:t>
      </w:r>
      <w:proofErr w:type="spellEnd"/>
      <w:proofErr w:type="gramEnd"/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 участок</w:t>
      </w:r>
    </w:p>
    <w:p w14:paraId="0453EC60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Кадастровый </w:t>
      </w:r>
      <w:proofErr w:type="gram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номер:50:30:0020210</w:t>
      </w:r>
      <w:proofErr w:type="gramEnd"/>
      <w:r w:rsidRPr="00433E9A">
        <w:rPr>
          <w:rFonts w:ascii="Times New Roman" w:eastAsia="Calibri" w:hAnsi="Times New Roman" w:cs="Times New Roman"/>
          <w:b/>
          <w:bCs/>
          <w:lang w:eastAsia="ru-RU"/>
        </w:rPr>
        <w:t>:152</w:t>
      </w:r>
    </w:p>
    <w:p w14:paraId="229FC850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Назначение объекта </w:t>
      </w:r>
      <w:proofErr w:type="spellStart"/>
      <w:proofErr w:type="gram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недвижимости:данные</w:t>
      </w:r>
      <w:proofErr w:type="spellEnd"/>
      <w:proofErr w:type="gramEnd"/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 отсутствуют</w:t>
      </w:r>
    </w:p>
    <w:p w14:paraId="66D469B2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Виды разрешенного использования объекта </w:t>
      </w:r>
      <w:proofErr w:type="spellStart"/>
      <w:proofErr w:type="gram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недвижимости:для</w:t>
      </w:r>
      <w:proofErr w:type="spellEnd"/>
      <w:proofErr w:type="gramEnd"/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 ведения личного подсобного хозяйства</w:t>
      </w:r>
    </w:p>
    <w:p w14:paraId="7DE7BA30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proofErr w:type="spellStart"/>
      <w:proofErr w:type="gram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Местоположение:Местоположение</w:t>
      </w:r>
      <w:proofErr w:type="spellEnd"/>
      <w:proofErr w:type="gramEnd"/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 установлено относительно</w:t>
      </w:r>
    </w:p>
    <w:p w14:paraId="3DDEAC30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ориентира, расположенного в границах участка. Почтовый адрес ориентира: обл. Московская, р-н Егорьевский, д. </w:t>
      </w:r>
      <w:proofErr w:type="spell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Василево</w:t>
      </w:r>
      <w:proofErr w:type="spellEnd"/>
      <w:r w:rsidRPr="00433E9A">
        <w:rPr>
          <w:rFonts w:ascii="Times New Roman" w:eastAsia="Calibri" w:hAnsi="Times New Roman" w:cs="Times New Roman"/>
          <w:b/>
          <w:bCs/>
          <w:lang w:eastAsia="ru-RU"/>
        </w:rPr>
        <w:t>.</w:t>
      </w:r>
    </w:p>
    <w:p w14:paraId="228084E2" w14:textId="77777777" w:rsidR="00433E9A" w:rsidRP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Площадь:2200 </w:t>
      </w:r>
      <w:proofErr w:type="spell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кв.м</w:t>
      </w:r>
      <w:proofErr w:type="spellEnd"/>
      <w:r w:rsidRPr="00433E9A">
        <w:rPr>
          <w:rFonts w:ascii="Times New Roman" w:eastAsia="Calibri" w:hAnsi="Times New Roman" w:cs="Times New Roman"/>
          <w:b/>
          <w:bCs/>
          <w:lang w:eastAsia="ru-RU"/>
        </w:rPr>
        <w:t>.</w:t>
      </w:r>
    </w:p>
    <w:p w14:paraId="2816068C" w14:textId="77777777" w:rsidR="00433E9A" w:rsidRDefault="00433E9A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Вид права, доля в </w:t>
      </w:r>
      <w:proofErr w:type="spellStart"/>
      <w:proofErr w:type="gramStart"/>
      <w:r w:rsidRPr="00433E9A">
        <w:rPr>
          <w:rFonts w:ascii="Times New Roman" w:eastAsia="Calibri" w:hAnsi="Times New Roman" w:cs="Times New Roman"/>
          <w:b/>
          <w:bCs/>
          <w:lang w:eastAsia="ru-RU"/>
        </w:rPr>
        <w:t>праве:Общая</w:t>
      </w:r>
      <w:proofErr w:type="spellEnd"/>
      <w:proofErr w:type="gramEnd"/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 долевая собственность, доля в праве 1/12</w:t>
      </w:r>
      <w:r w:rsidRPr="00433E9A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</w:p>
    <w:p w14:paraId="4837B935" w14:textId="78C491B0" w:rsidR="00A95A9B" w:rsidRDefault="00A95A9B" w:rsidP="00433E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BC509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648E7BFA" w14:textId="54E1F80B" w:rsidR="00A95A9B" w:rsidRDefault="00A95A9B" w:rsidP="00A95A9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1.2. Продавец гарантирует, что на дату заключения Договора Имущество, предусмотренное п. 1.1 настоящего Договора, не передано в аренду или безвозмездное пользование.</w:t>
      </w:r>
    </w:p>
    <w:p w14:paraId="79DCD4DA" w14:textId="77777777" w:rsidR="00783886" w:rsidRDefault="00783886" w:rsidP="0078388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1.3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27DEB611" w14:textId="77777777" w:rsidR="00783886" w:rsidRDefault="00783886" w:rsidP="0078388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25FB8238" w14:textId="77777777" w:rsidR="00783886" w:rsidRDefault="00783886" w:rsidP="0078388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3CBF623B" w14:textId="77777777" w:rsidR="00783886" w:rsidRDefault="00783886" w:rsidP="00783886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zh-CN"/>
        </w:rPr>
        <w:lastRenderedPageBreak/>
        <w:t>1.4.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493716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616A607E" w14:textId="1834811C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3149D6F4" w14:textId="77777777" w:rsidR="00783886" w:rsidRDefault="00783886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904A01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2.1. Общая стоимость Имущества, указанного в п. 1.1 настоящего Договора, установлена на основании Протокола № _ от _</w:t>
      </w:r>
      <w:proofErr w:type="gramStart"/>
      <w:r>
        <w:rPr>
          <w:rFonts w:ascii="Times New Roman" w:eastAsia="Calibri" w:hAnsi="Times New Roman" w:cs="Times New Roman"/>
          <w:lang w:eastAsia="ru-RU"/>
        </w:rPr>
        <w:t>_._</w:t>
      </w:r>
      <w:proofErr w:type="gramEnd"/>
      <w:r>
        <w:rPr>
          <w:rFonts w:ascii="Times New Roman" w:eastAsia="Calibri" w:hAnsi="Times New Roman" w:cs="Times New Roman"/>
          <w:lang w:eastAsia="ru-RU"/>
        </w:rPr>
        <w:t xml:space="preserve">_.____ г. и составляет (_____) рублей 00 коп. </w:t>
      </w:r>
    </w:p>
    <w:p w14:paraId="4120B9D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2263A27" w14:textId="00FD9F3F" w:rsidR="002868CE" w:rsidRDefault="00A95A9B" w:rsidP="002868C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 w:rsidR="005D3BA9">
        <w:rPr>
          <w:rFonts w:ascii="Times New Roman" w:eastAsia="Calibri" w:hAnsi="Times New Roman" w:cs="Times New Roman"/>
          <w:lang w:eastAsia="ru-RU"/>
        </w:rPr>
        <w:t>т</w:t>
      </w:r>
      <w:proofErr w:type="spellStart"/>
      <w:r>
        <w:rPr>
          <w:rFonts w:ascii="Times New Roman" w:eastAsia="Calibri" w:hAnsi="Times New Roman" w:cs="Times New Roman"/>
          <w:lang w:val="x-none" w:eastAsia="ru-RU"/>
        </w:rPr>
        <w:t>ридцати</w:t>
      </w:r>
      <w:proofErr w:type="spellEnd"/>
      <w:r>
        <w:rPr>
          <w:rFonts w:ascii="Times New Roman" w:eastAsia="Calibri" w:hAnsi="Times New Roman" w:cs="Times New Roman"/>
          <w:lang w:val="x-none" w:eastAsia="ru-RU"/>
        </w:rPr>
        <w:t xml:space="preserve">) дней с момента подписания настоящего Договора по реквизитам: </w:t>
      </w:r>
    </w:p>
    <w:p w14:paraId="6BE4641B" w14:textId="77777777" w:rsidR="00783886" w:rsidRDefault="00783886" w:rsidP="007838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62A6490D" w14:textId="77777777" w:rsidR="00433E9A" w:rsidRPr="00433E9A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>Банк получателя: ПУБЛИЧНОЕ АКЦИОНЕРНОЕ ОБЩЕСТВО "СОВКОМБАНК"</w:t>
      </w:r>
    </w:p>
    <w:p w14:paraId="204D6725" w14:textId="77777777" w:rsidR="00433E9A" w:rsidRPr="00433E9A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>ИНН банка: 4401116480</w:t>
      </w:r>
    </w:p>
    <w:p w14:paraId="547AADBD" w14:textId="77777777" w:rsidR="00433E9A" w:rsidRPr="00433E9A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>БИК банка: 045004763</w:t>
      </w:r>
    </w:p>
    <w:p w14:paraId="01680774" w14:textId="77777777" w:rsidR="00433E9A" w:rsidRPr="00433E9A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>ОГРН банка: 1144400000425</w:t>
      </w:r>
    </w:p>
    <w:p w14:paraId="0EF28DD0" w14:textId="77777777" w:rsidR="00433E9A" w:rsidRPr="00433E9A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>К/с банка: 30101810150040000763</w:t>
      </w:r>
    </w:p>
    <w:p w14:paraId="0A371F89" w14:textId="77777777" w:rsidR="00433E9A" w:rsidRPr="00433E9A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 xml:space="preserve">ФИО получателя: </w:t>
      </w:r>
      <w:proofErr w:type="spellStart"/>
      <w:r w:rsidRPr="00433E9A">
        <w:rPr>
          <w:rFonts w:ascii="Times New Roman" w:eastAsia="Calibri" w:hAnsi="Times New Roman" w:cs="Times New Roman"/>
          <w:lang w:val="x-none" w:eastAsia="ru-RU"/>
        </w:rPr>
        <w:t>Прилукова</w:t>
      </w:r>
      <w:proofErr w:type="spellEnd"/>
      <w:r w:rsidRPr="00433E9A">
        <w:rPr>
          <w:rFonts w:ascii="Times New Roman" w:eastAsia="Calibri" w:hAnsi="Times New Roman" w:cs="Times New Roman"/>
          <w:lang w:val="x-none" w:eastAsia="ru-RU"/>
        </w:rPr>
        <w:t xml:space="preserve"> Мария Николаевна</w:t>
      </w:r>
    </w:p>
    <w:p w14:paraId="35BBA002" w14:textId="3E8667F1" w:rsidR="003507BB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433E9A">
        <w:rPr>
          <w:rFonts w:ascii="Times New Roman" w:eastAsia="Calibri" w:hAnsi="Times New Roman" w:cs="Times New Roman"/>
          <w:lang w:val="x-none" w:eastAsia="ru-RU"/>
        </w:rPr>
        <w:t>Счет получателя: 40817810650231943916</w:t>
      </w:r>
    </w:p>
    <w:p w14:paraId="454E5667" w14:textId="77777777" w:rsidR="00433E9A" w:rsidRPr="00957467" w:rsidRDefault="00433E9A" w:rsidP="00433E9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294FFBC" w14:textId="753BA635" w:rsidR="00A95A9B" w:rsidRDefault="00A95A9B" w:rsidP="0078388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4E82EBB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F9AD5E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C3D76B" w14:textId="77777777" w:rsidR="00186C37" w:rsidRDefault="00186C37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3DE6FD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4. Переход права собственности на Имущество.</w:t>
      </w:r>
    </w:p>
    <w:p w14:paraId="54C3A926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9B78209" w14:textId="77777777" w:rsidR="00783886" w:rsidRDefault="00783886" w:rsidP="00783886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50046491" w14:textId="77777777" w:rsidR="00783886" w:rsidRDefault="00783886" w:rsidP="00783886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CC2DAC4" w14:textId="06A66D30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6A4F5FA7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547696CC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</w:t>
      </w:r>
      <w:r w:rsidR="00622046">
        <w:rPr>
          <w:rFonts w:ascii="Times New Roman" w:eastAsia="Calibri" w:hAnsi="Times New Roman" w:cs="Times New Roman"/>
          <w:lang w:eastAsia="ru-RU"/>
        </w:rPr>
        <w:t>что в</w:t>
      </w:r>
      <w:r w:rsidR="00622046" w:rsidRPr="00622046">
        <w:rPr>
          <w:rFonts w:ascii="Times New Roman" w:eastAsia="Calibri" w:hAnsi="Times New Roman" w:cs="Times New Roman"/>
          <w:lang w:eastAsia="ru-RU"/>
        </w:rPr>
        <w:t xml:space="preserve"> случае,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14:paraId="1199701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A95A9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6.6. При </w:t>
      </w:r>
      <w:proofErr w:type="spellStart"/>
      <w:r>
        <w:rPr>
          <w:rFonts w:ascii="Times New Roman" w:eastAsia="Calibri" w:hAnsi="Times New Roman" w:cs="Times New Roman"/>
          <w:lang w:eastAsia="ru-RU"/>
        </w:rPr>
        <w:t>неурегулировании</w:t>
      </w:r>
      <w:proofErr w:type="spellEnd"/>
      <w:r>
        <w:rPr>
          <w:rFonts w:ascii="Times New Roman" w:eastAsia="Calibri" w:hAnsi="Times New Roman" w:cs="Times New Roman"/>
          <w:lang w:eastAsia="ru-RU"/>
        </w:rPr>
        <w:t xml:space="preserve">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1B6167E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1ABD2CAD" w14:textId="77777777" w:rsidR="00456798" w:rsidRDefault="00456798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129BF36" w14:textId="77777777" w:rsidR="00456798" w:rsidRDefault="00456798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96C8821" w14:textId="77777777" w:rsidR="00456798" w:rsidRDefault="00456798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49EEF" w14:textId="29994EB0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8. Реквизиты и подписи сторон.</w:t>
      </w:r>
    </w:p>
    <w:p w14:paraId="382216BC" w14:textId="77777777" w:rsidR="00A95A9B" w:rsidRPr="00783886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:rsidRPr="00957467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Pr="00957467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74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Pr="00957467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5746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Претендент</w:t>
            </w:r>
          </w:p>
        </w:tc>
      </w:tr>
      <w:tr w:rsidR="00A95A9B" w:rsidRPr="00957467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32314F58" w:rsidR="00FC2738" w:rsidRPr="0095746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2868CE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Земцов</w:t>
            </w:r>
            <w:proofErr w:type="spellEnd"/>
            <w:r w:rsidR="002868CE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Никита Вадимович</w:t>
            </w:r>
          </w:p>
          <w:p w14:paraId="44837072" w14:textId="138A144F" w:rsidR="007D7E4D" w:rsidRPr="0095746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Должник: </w:t>
            </w:r>
            <w:proofErr w:type="spellStart"/>
            <w:r w:rsidR="00433E9A"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Прилукова</w:t>
            </w:r>
            <w:proofErr w:type="spellEnd"/>
            <w:r w:rsidR="00433E9A"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Мария Николаевна (07.09.1983 г.р., </w:t>
            </w:r>
            <w:proofErr w:type="spellStart"/>
            <w:r w:rsidR="00433E9A"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м.р</w:t>
            </w:r>
            <w:proofErr w:type="spellEnd"/>
            <w:r w:rsidR="00433E9A"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.: гор. Егорьевск Московской обл., ИНН 501104540704, СНИЛС 117-754-997 00, адрес: 140301, Московская обл., гор. Егорьевск, ул. 50 лет ВЛКСМ, д. 4, кв. 58)</w:t>
            </w:r>
          </w:p>
          <w:p w14:paraId="7A3F229A" w14:textId="77777777" w:rsidR="00957467" w:rsidRPr="00957467" w:rsidRDefault="00957467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E126024" w14:textId="77777777" w:rsidR="00433E9A" w:rsidRP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Банк получателя: ПУБЛИЧНОЕ АКЦИОНЕРНОЕ ОБЩЕСТВО "СОВКОМБАНК"</w:t>
            </w:r>
          </w:p>
          <w:p w14:paraId="11FF067E" w14:textId="77777777" w:rsidR="00433E9A" w:rsidRP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ИНН банка: 4401116480</w:t>
            </w:r>
          </w:p>
          <w:p w14:paraId="7FA8D933" w14:textId="77777777" w:rsidR="00433E9A" w:rsidRP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БИК банка: 045004763</w:t>
            </w:r>
          </w:p>
          <w:p w14:paraId="0BA17A08" w14:textId="77777777" w:rsidR="00433E9A" w:rsidRP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ОГРН банка: 1144400000425</w:t>
            </w:r>
          </w:p>
          <w:p w14:paraId="4CD34C2A" w14:textId="77777777" w:rsidR="00433E9A" w:rsidRP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К/с банка: 30101810150040000763</w:t>
            </w:r>
          </w:p>
          <w:p w14:paraId="611DB721" w14:textId="77777777" w:rsidR="00433E9A" w:rsidRP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ФИО получателя: </w:t>
            </w:r>
            <w:proofErr w:type="spellStart"/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Прилукова</w:t>
            </w:r>
            <w:proofErr w:type="spellEnd"/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Мария Николаевна</w:t>
            </w:r>
          </w:p>
          <w:p w14:paraId="6395571A" w14:textId="51D29B0B" w:rsidR="003507BB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33E9A">
              <w:rPr>
                <w:rFonts w:ascii="Times New Roman" w:eastAsia="Calibri" w:hAnsi="Times New Roman" w:cs="Times New Roman"/>
                <w:sz w:val="18"/>
                <w:szCs w:val="18"/>
              </w:rPr>
              <w:t>Счет получателя: 40817810650231943916</w:t>
            </w:r>
          </w:p>
          <w:p w14:paraId="1792DE20" w14:textId="77777777" w:rsidR="00433E9A" w:rsidRDefault="00433E9A" w:rsidP="00433E9A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1566707" w14:textId="5E1B97A4" w:rsidR="00A95A9B" w:rsidRPr="00957467" w:rsidRDefault="00A95A9B" w:rsidP="003507BB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7467">
              <w:rPr>
                <w:rFonts w:ascii="Times New Roman" w:eastAsia="Calibri" w:hAnsi="Times New Roman" w:cs="Times New Roman"/>
                <w:sz w:val="18"/>
                <w:szCs w:val="18"/>
                <w:lang w:val="x-none"/>
              </w:rPr>
              <w:t>________________________</w:t>
            </w:r>
            <w:r w:rsidR="00FC2738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_</w:t>
            </w:r>
            <w:r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__</w:t>
            </w:r>
            <w:r w:rsidRPr="00957467">
              <w:rPr>
                <w:rFonts w:ascii="Times New Roman" w:eastAsia="Calibri" w:hAnsi="Times New Roman" w:cs="Times New Roman"/>
                <w:sz w:val="18"/>
                <w:szCs w:val="18"/>
                <w:lang w:val="x-none"/>
              </w:rPr>
              <w:t xml:space="preserve">/ </w:t>
            </w:r>
            <w:proofErr w:type="spellStart"/>
            <w:r w:rsidR="002868CE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Земцов</w:t>
            </w:r>
            <w:proofErr w:type="spellEnd"/>
            <w:r w:rsidR="007D7E4D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868CE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="007D7E4D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="002868CE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  <w:r w:rsidR="007D7E4D"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957467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</w:p>
          <w:p w14:paraId="100564F7" w14:textId="12F6CE56" w:rsidR="00FC2738" w:rsidRPr="00957467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Pr="00957467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</w:tbl>
    <w:p w14:paraId="5C35E695" w14:textId="77777777" w:rsidR="000E5827" w:rsidRDefault="001D72C5"/>
    <w:sectPr w:rsidR="000E582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36EDA" w14:textId="77777777" w:rsidR="001D72C5" w:rsidRDefault="001D72C5" w:rsidP="004E1A9E">
      <w:pPr>
        <w:spacing w:after="0" w:line="240" w:lineRule="auto"/>
      </w:pPr>
      <w:r>
        <w:separator/>
      </w:r>
    </w:p>
  </w:endnote>
  <w:endnote w:type="continuationSeparator" w:id="0">
    <w:p w14:paraId="64D6CF7B" w14:textId="77777777" w:rsidR="001D72C5" w:rsidRDefault="001D72C5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282A6" w14:textId="77777777" w:rsidR="001D72C5" w:rsidRDefault="001D72C5" w:rsidP="004E1A9E">
      <w:pPr>
        <w:spacing w:after="0" w:line="240" w:lineRule="auto"/>
      </w:pPr>
      <w:r>
        <w:separator/>
      </w:r>
    </w:p>
  </w:footnote>
  <w:footnote w:type="continuationSeparator" w:id="0">
    <w:p w14:paraId="2167288B" w14:textId="77777777" w:rsidR="001D72C5" w:rsidRDefault="001D72C5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1D72C5"/>
    <w:rsid w:val="002045DD"/>
    <w:rsid w:val="0021128D"/>
    <w:rsid w:val="002868CE"/>
    <w:rsid w:val="002B32F7"/>
    <w:rsid w:val="002C2E80"/>
    <w:rsid w:val="002D77F1"/>
    <w:rsid w:val="002F2359"/>
    <w:rsid w:val="003065BE"/>
    <w:rsid w:val="0032418F"/>
    <w:rsid w:val="003358F0"/>
    <w:rsid w:val="003507BB"/>
    <w:rsid w:val="003A6E68"/>
    <w:rsid w:val="003B5B9F"/>
    <w:rsid w:val="003C1F50"/>
    <w:rsid w:val="00433E9A"/>
    <w:rsid w:val="00456798"/>
    <w:rsid w:val="004607B2"/>
    <w:rsid w:val="004640E0"/>
    <w:rsid w:val="00484FD0"/>
    <w:rsid w:val="004E1A9E"/>
    <w:rsid w:val="00530242"/>
    <w:rsid w:val="00581D6B"/>
    <w:rsid w:val="005D3BA9"/>
    <w:rsid w:val="00622046"/>
    <w:rsid w:val="006A69E9"/>
    <w:rsid w:val="006B69D9"/>
    <w:rsid w:val="006D5479"/>
    <w:rsid w:val="0072473F"/>
    <w:rsid w:val="00727378"/>
    <w:rsid w:val="00783886"/>
    <w:rsid w:val="007D7E4D"/>
    <w:rsid w:val="007E5948"/>
    <w:rsid w:val="00957467"/>
    <w:rsid w:val="009D009A"/>
    <w:rsid w:val="009E025D"/>
    <w:rsid w:val="009E133A"/>
    <w:rsid w:val="00A91033"/>
    <w:rsid w:val="00A95A9B"/>
    <w:rsid w:val="00B420CD"/>
    <w:rsid w:val="00BB0579"/>
    <w:rsid w:val="00BC5094"/>
    <w:rsid w:val="00BD7D5E"/>
    <w:rsid w:val="00D162FB"/>
    <w:rsid w:val="00DB7B72"/>
    <w:rsid w:val="00E56539"/>
    <w:rsid w:val="00E951D7"/>
    <w:rsid w:val="00F55C6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Никита Земцов</cp:lastModifiedBy>
  <cp:revision>33</cp:revision>
  <dcterms:created xsi:type="dcterms:W3CDTF">2022-06-14T11:54:00Z</dcterms:created>
  <dcterms:modified xsi:type="dcterms:W3CDTF">2026-10-21T09:14:00Z</dcterms:modified>
</cp:coreProperties>
</file>