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21CC" w14:textId="77777777" w:rsidR="00EA1366" w:rsidRPr="00EA1366" w:rsidRDefault="00EA1366" w:rsidP="00EA1366">
      <w:pPr>
        <w:jc w:val="right"/>
        <w:rPr>
          <w:b/>
          <w:sz w:val="28"/>
          <w:szCs w:val="28"/>
        </w:rPr>
      </w:pPr>
      <w:r w:rsidRPr="00EA1366">
        <w:rPr>
          <w:b/>
          <w:i/>
          <w:iCs/>
          <w:sz w:val="28"/>
          <w:szCs w:val="28"/>
          <w:u w:val="single"/>
        </w:rPr>
        <w:t>ПРОЕКТ</w:t>
      </w:r>
    </w:p>
    <w:p w14:paraId="3AA48D5D" w14:textId="77777777" w:rsidR="00EA1366" w:rsidRDefault="00EA1366" w:rsidP="003E4C92">
      <w:pPr>
        <w:jc w:val="center"/>
        <w:rPr>
          <w:sz w:val="28"/>
          <w:szCs w:val="28"/>
        </w:rPr>
      </w:pPr>
    </w:p>
    <w:p w14:paraId="55D0052C" w14:textId="77777777" w:rsidR="001531C7" w:rsidRPr="00A64BDD" w:rsidRDefault="00A64BDD" w:rsidP="003E4C92">
      <w:pPr>
        <w:jc w:val="center"/>
        <w:rPr>
          <w:sz w:val="28"/>
          <w:szCs w:val="28"/>
        </w:rPr>
      </w:pPr>
      <w:r>
        <w:rPr>
          <w:sz w:val="28"/>
          <w:szCs w:val="28"/>
        </w:rPr>
        <w:t>ДОГОВОР КУПЛИ-ПРОДАЖИ</w:t>
      </w:r>
      <w:r w:rsidR="001D5982">
        <w:rPr>
          <w:sz w:val="28"/>
          <w:szCs w:val="28"/>
        </w:rPr>
        <w:t xml:space="preserve"> № ___</w:t>
      </w:r>
    </w:p>
    <w:p w14:paraId="28634167" w14:textId="77777777" w:rsidR="009F62DD" w:rsidRPr="00A64BDD" w:rsidRDefault="009F62DD" w:rsidP="003E4C92">
      <w:pPr>
        <w:jc w:val="both"/>
        <w:rPr>
          <w:sz w:val="28"/>
          <w:szCs w:val="28"/>
        </w:rPr>
      </w:pPr>
      <w:r w:rsidRPr="00A64BDD">
        <w:rPr>
          <w:sz w:val="28"/>
          <w:szCs w:val="28"/>
        </w:rPr>
        <w:t xml:space="preserve">г. </w:t>
      </w:r>
      <w:r w:rsidR="006A14F4">
        <w:rPr>
          <w:sz w:val="28"/>
          <w:szCs w:val="28"/>
        </w:rPr>
        <w:t>Саранск</w:t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  <w:t xml:space="preserve">  </w:t>
      </w:r>
      <w:r w:rsidR="00A64BDD">
        <w:rPr>
          <w:sz w:val="28"/>
          <w:szCs w:val="28"/>
        </w:rPr>
        <w:t xml:space="preserve">   </w:t>
      </w:r>
      <w:r w:rsidR="00D67049">
        <w:rPr>
          <w:sz w:val="28"/>
          <w:szCs w:val="28"/>
        </w:rPr>
        <w:t xml:space="preserve">   </w:t>
      </w:r>
      <w:proofErr w:type="gramStart"/>
      <w:r w:rsidR="00D67049">
        <w:rPr>
          <w:sz w:val="28"/>
          <w:szCs w:val="28"/>
        </w:rPr>
        <w:t xml:space="preserve">  </w:t>
      </w:r>
      <w:r w:rsidR="00A64BDD">
        <w:rPr>
          <w:sz w:val="28"/>
          <w:szCs w:val="28"/>
        </w:rPr>
        <w:t xml:space="preserve"> </w:t>
      </w:r>
      <w:r w:rsidRPr="00A64BDD">
        <w:rPr>
          <w:sz w:val="28"/>
          <w:szCs w:val="28"/>
        </w:rPr>
        <w:t>«</w:t>
      </w:r>
      <w:proofErr w:type="gramEnd"/>
      <w:r w:rsidRPr="00A64BDD">
        <w:rPr>
          <w:sz w:val="28"/>
          <w:szCs w:val="28"/>
        </w:rPr>
        <w:t>__» ________ 20</w:t>
      </w:r>
      <w:r w:rsidR="00C95815">
        <w:rPr>
          <w:sz w:val="28"/>
          <w:szCs w:val="28"/>
        </w:rPr>
        <w:t>2_</w:t>
      </w:r>
      <w:r w:rsidR="00D67049">
        <w:rPr>
          <w:sz w:val="28"/>
          <w:szCs w:val="28"/>
        </w:rPr>
        <w:t xml:space="preserve"> г.</w:t>
      </w:r>
    </w:p>
    <w:p w14:paraId="02D0CCC9" w14:textId="77777777" w:rsidR="009F62DD" w:rsidRPr="00A64BDD" w:rsidRDefault="009F62DD" w:rsidP="003E4C92">
      <w:pPr>
        <w:tabs>
          <w:tab w:val="center" w:pos="3260"/>
          <w:tab w:val="right" w:pos="9923"/>
        </w:tabs>
        <w:rPr>
          <w:sz w:val="28"/>
          <w:szCs w:val="28"/>
        </w:rPr>
      </w:pPr>
    </w:p>
    <w:p w14:paraId="1F4CEF9F" w14:textId="77777777" w:rsidR="001531C7" w:rsidRPr="00C60493" w:rsidRDefault="001355AA" w:rsidP="003E4C92">
      <w:pPr>
        <w:tabs>
          <w:tab w:val="center" w:pos="3260"/>
          <w:tab w:val="right" w:pos="9923"/>
        </w:tabs>
        <w:ind w:firstLine="567"/>
        <w:jc w:val="both"/>
        <w:rPr>
          <w:sz w:val="28"/>
          <w:szCs w:val="28"/>
        </w:rPr>
      </w:pPr>
      <w:r w:rsidRPr="001355AA">
        <w:rPr>
          <w:sz w:val="28"/>
          <w:szCs w:val="28"/>
        </w:rPr>
        <w:t>ООО «Городская управляющая компания «Деловая недвижимость» (430005, Республика Мордовия, г.Саранск, ул.Б.Хмельницкого, д.28, кв.27, ОГРН 1111326003601, ИНН 1326220388, КПП 132601001)</w:t>
      </w:r>
      <w:r w:rsidR="006A4A0C" w:rsidRPr="00C60493">
        <w:rPr>
          <w:noProof/>
          <w:sz w:val="28"/>
          <w:szCs w:val="28"/>
        </w:rPr>
        <w:t>, в лице конкурсного управляющего</w:t>
      </w:r>
      <w:r w:rsidR="006A4A0C" w:rsidRPr="00C60493">
        <w:rPr>
          <w:sz w:val="28"/>
          <w:szCs w:val="28"/>
        </w:rPr>
        <w:t xml:space="preserve"> Насакина О.Е., действующий на основании </w:t>
      </w:r>
      <w:r w:rsidRPr="001355AA">
        <w:rPr>
          <w:sz w:val="28"/>
          <w:szCs w:val="28"/>
        </w:rPr>
        <w:t>Решения Арбитражного суда РМ № А39-9326/2023 от 27.03.2024г.</w:t>
      </w:r>
      <w:r w:rsidR="00747362" w:rsidRPr="00C60493">
        <w:rPr>
          <w:sz w:val="28"/>
          <w:szCs w:val="28"/>
        </w:rPr>
        <w:t xml:space="preserve">, </w:t>
      </w:r>
      <w:r w:rsidR="00DB7F66" w:rsidRPr="00C60493">
        <w:rPr>
          <w:sz w:val="28"/>
          <w:szCs w:val="28"/>
        </w:rPr>
        <w:t>именуем</w:t>
      </w:r>
      <w:r w:rsidR="00AC4100" w:rsidRPr="00C60493">
        <w:rPr>
          <w:sz w:val="28"/>
          <w:szCs w:val="28"/>
        </w:rPr>
        <w:t>ое</w:t>
      </w:r>
      <w:r w:rsidR="00DB7F66" w:rsidRPr="00C60493">
        <w:rPr>
          <w:sz w:val="28"/>
          <w:szCs w:val="28"/>
        </w:rPr>
        <w:t xml:space="preserve"> в дальнейшем </w:t>
      </w:r>
      <w:r w:rsidR="00DB7F66" w:rsidRPr="001D5982">
        <w:rPr>
          <w:b/>
          <w:bCs/>
          <w:sz w:val="28"/>
          <w:szCs w:val="28"/>
        </w:rPr>
        <w:t>«</w:t>
      </w:r>
      <w:r w:rsidR="00747362" w:rsidRPr="001D5982">
        <w:rPr>
          <w:b/>
          <w:bCs/>
          <w:sz w:val="28"/>
          <w:szCs w:val="28"/>
        </w:rPr>
        <w:t>Продавец</w:t>
      </w:r>
      <w:r w:rsidR="00DB7F66" w:rsidRPr="001D5982">
        <w:rPr>
          <w:b/>
          <w:bCs/>
          <w:sz w:val="28"/>
          <w:szCs w:val="28"/>
        </w:rPr>
        <w:t>»</w:t>
      </w:r>
      <w:r w:rsidR="00DB7F66" w:rsidRPr="00C60493">
        <w:rPr>
          <w:sz w:val="28"/>
          <w:szCs w:val="28"/>
        </w:rPr>
        <w:t xml:space="preserve">, </w:t>
      </w:r>
      <w:r w:rsidR="009F62DD" w:rsidRPr="00C60493">
        <w:rPr>
          <w:sz w:val="28"/>
          <w:szCs w:val="28"/>
        </w:rPr>
        <w:t xml:space="preserve">с одной стороны, и ____________________________, в лице __________________________, действующего на основании ________, </w:t>
      </w:r>
      <w:r w:rsidR="00747362" w:rsidRPr="00C60493">
        <w:rPr>
          <w:sz w:val="28"/>
          <w:szCs w:val="28"/>
        </w:rPr>
        <w:t xml:space="preserve">именуемое в дальнейшем </w:t>
      </w:r>
      <w:r w:rsidR="00747362" w:rsidRPr="001D5982">
        <w:rPr>
          <w:b/>
          <w:bCs/>
          <w:sz w:val="28"/>
          <w:szCs w:val="28"/>
        </w:rPr>
        <w:t>«Покупатель»</w:t>
      </w:r>
      <w:r w:rsidR="00747362" w:rsidRPr="00C60493">
        <w:rPr>
          <w:sz w:val="28"/>
          <w:szCs w:val="28"/>
        </w:rPr>
        <w:t>,</w:t>
      </w:r>
      <w:r w:rsidR="001D5982">
        <w:rPr>
          <w:sz w:val="28"/>
          <w:szCs w:val="28"/>
        </w:rPr>
        <w:t xml:space="preserve"> </w:t>
      </w:r>
      <w:r w:rsidR="009F62DD" w:rsidRPr="00C60493">
        <w:rPr>
          <w:sz w:val="28"/>
          <w:szCs w:val="28"/>
        </w:rPr>
        <w:t>с другой стороны, совместно именуемые «Стороны», заключили настоящий Договор о нижеследующем</w:t>
      </w:r>
      <w:r w:rsidR="001531C7" w:rsidRPr="00C60493">
        <w:rPr>
          <w:sz w:val="28"/>
          <w:szCs w:val="28"/>
        </w:rPr>
        <w:t>, на основании</w:t>
      </w:r>
      <w:r w:rsidR="00A64BDD" w:rsidRPr="00C60493">
        <w:rPr>
          <w:sz w:val="28"/>
          <w:szCs w:val="28"/>
        </w:rPr>
        <w:t xml:space="preserve"> протокола</w:t>
      </w:r>
      <w:r w:rsidR="001531C7" w:rsidRPr="00C60493">
        <w:rPr>
          <w:sz w:val="28"/>
          <w:szCs w:val="28"/>
        </w:rPr>
        <w:t xml:space="preserve"> об </w:t>
      </w:r>
      <w:r w:rsidR="00A64BDD" w:rsidRPr="00C60493">
        <w:rPr>
          <w:sz w:val="28"/>
          <w:szCs w:val="28"/>
        </w:rPr>
        <w:t xml:space="preserve">итогах </w:t>
      </w:r>
      <w:r w:rsidR="00FB2496">
        <w:rPr>
          <w:sz w:val="28"/>
          <w:szCs w:val="28"/>
        </w:rPr>
        <w:t>торгов</w:t>
      </w:r>
      <w:r w:rsidR="001531C7" w:rsidRPr="00C60493">
        <w:rPr>
          <w:sz w:val="28"/>
          <w:szCs w:val="28"/>
        </w:rPr>
        <w:t>, проведенн</w:t>
      </w:r>
      <w:r w:rsidR="00A64BDD" w:rsidRPr="00C60493">
        <w:rPr>
          <w:sz w:val="28"/>
          <w:szCs w:val="28"/>
        </w:rPr>
        <w:t>ого</w:t>
      </w:r>
      <w:r w:rsidR="001531C7" w:rsidRPr="00C60493">
        <w:rPr>
          <w:sz w:val="28"/>
          <w:szCs w:val="28"/>
        </w:rPr>
        <w:t xml:space="preserve"> </w:t>
      </w:r>
      <w:r w:rsidR="00A64BDD" w:rsidRPr="00C60493">
        <w:rPr>
          <w:sz w:val="28"/>
          <w:szCs w:val="28"/>
        </w:rPr>
        <w:t xml:space="preserve">Продавцом № ______ от _____, </w:t>
      </w:r>
      <w:r w:rsidR="009F62DD" w:rsidRPr="00C60493">
        <w:rPr>
          <w:sz w:val="28"/>
          <w:szCs w:val="28"/>
        </w:rPr>
        <w:t>заключили</w:t>
      </w:r>
      <w:r w:rsidR="001531C7" w:rsidRPr="00C60493">
        <w:rPr>
          <w:sz w:val="28"/>
          <w:szCs w:val="28"/>
        </w:rPr>
        <w:t xml:space="preserve"> настоящий Договор о нижеследующем:</w:t>
      </w:r>
    </w:p>
    <w:p w14:paraId="65916DDE" w14:textId="77777777" w:rsidR="00FF3FC1" w:rsidRPr="00A3147E" w:rsidRDefault="00FF3FC1" w:rsidP="003E4C92">
      <w:pPr>
        <w:tabs>
          <w:tab w:val="center" w:pos="3260"/>
          <w:tab w:val="right" w:pos="9923"/>
        </w:tabs>
        <w:ind w:firstLine="567"/>
        <w:jc w:val="both"/>
        <w:rPr>
          <w:sz w:val="28"/>
          <w:szCs w:val="28"/>
        </w:rPr>
      </w:pPr>
    </w:p>
    <w:p w14:paraId="1730DCF4" w14:textId="77777777" w:rsidR="001531C7" w:rsidRPr="00A3147E" w:rsidRDefault="001531C7" w:rsidP="003E4C92">
      <w:pPr>
        <w:jc w:val="center"/>
        <w:rPr>
          <w:b/>
          <w:bCs/>
          <w:sz w:val="28"/>
          <w:szCs w:val="28"/>
        </w:rPr>
      </w:pPr>
      <w:smartTag w:uri="urn:schemas-microsoft-com:office:smarttags" w:element="place">
        <w:r w:rsidRPr="00A3147E">
          <w:rPr>
            <w:b/>
            <w:bCs/>
            <w:sz w:val="28"/>
            <w:szCs w:val="28"/>
            <w:lang w:val="en-US"/>
          </w:rPr>
          <w:t>I</w:t>
        </w:r>
        <w:r w:rsidRPr="00A3147E">
          <w:rPr>
            <w:b/>
            <w:bCs/>
            <w:sz w:val="28"/>
            <w:szCs w:val="28"/>
          </w:rPr>
          <w:t>.</w:t>
        </w:r>
      </w:smartTag>
      <w:r w:rsidRPr="00A3147E">
        <w:rPr>
          <w:b/>
          <w:bCs/>
          <w:sz w:val="28"/>
          <w:szCs w:val="28"/>
        </w:rPr>
        <w:t xml:space="preserve"> Предмет Договора</w:t>
      </w:r>
    </w:p>
    <w:p w14:paraId="4899476B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1.1. </w:t>
      </w:r>
      <w:r w:rsidR="009F62DD" w:rsidRPr="00A3147E">
        <w:rPr>
          <w:sz w:val="28"/>
          <w:szCs w:val="28"/>
        </w:rPr>
        <w:t>Продавец обязуется передать в собственность, а Покупатель принять и оплатить по цене и на условиях настоящего Договора</w:t>
      </w:r>
      <w:r w:rsidRPr="00A3147E">
        <w:rPr>
          <w:sz w:val="28"/>
          <w:szCs w:val="28"/>
        </w:rPr>
        <w:t xml:space="preserve"> следующее имущество: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9"/>
        <w:gridCol w:w="4993"/>
      </w:tblGrid>
      <w:tr w:rsidR="00474C76" w:rsidRPr="00A3147E" w14:paraId="01320B40" w14:textId="77777777">
        <w:tc>
          <w:tcPr>
            <w:tcW w:w="2453" w:type="pct"/>
          </w:tcPr>
          <w:p w14:paraId="3B55B85A" w14:textId="77777777" w:rsidR="00474C76" w:rsidRPr="00A3147E" w:rsidRDefault="00474C76" w:rsidP="00474C76">
            <w:pPr>
              <w:pStyle w:val="Bodytext60"/>
              <w:shd w:val="clear" w:color="auto" w:fill="auto"/>
              <w:spacing w:line="240" w:lineRule="auto"/>
              <w:ind w:left="22"/>
              <w:jc w:val="center"/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2547" w:type="pct"/>
          </w:tcPr>
          <w:p w14:paraId="628E1E6C" w14:textId="77777777" w:rsidR="00474C76" w:rsidRPr="00A3147E" w:rsidRDefault="00474C76" w:rsidP="00474C76">
            <w:pPr>
              <w:spacing w:line="360" w:lineRule="auto"/>
              <w:rPr>
                <w:snapToGrid w:val="0"/>
                <w:sz w:val="28"/>
                <w:szCs w:val="28"/>
              </w:rPr>
            </w:pPr>
          </w:p>
        </w:tc>
      </w:tr>
      <w:tr w:rsidR="00474C76" w:rsidRPr="00A3147E" w14:paraId="27AC96D4" w14:textId="77777777">
        <w:tc>
          <w:tcPr>
            <w:tcW w:w="2453" w:type="pct"/>
          </w:tcPr>
          <w:p w14:paraId="77E64CF2" w14:textId="77777777" w:rsidR="00474C76" w:rsidRPr="00A3147E" w:rsidRDefault="00474C76" w:rsidP="00474C76">
            <w:pPr>
              <w:pStyle w:val="Bodytext60"/>
              <w:shd w:val="clear" w:color="auto" w:fill="auto"/>
              <w:spacing w:line="240" w:lineRule="auto"/>
              <w:ind w:left="22"/>
              <w:jc w:val="center"/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  <w:lang w:val="ru-RU"/>
              </w:rPr>
              <w:t>Местонахождение</w:t>
            </w:r>
          </w:p>
        </w:tc>
        <w:tc>
          <w:tcPr>
            <w:tcW w:w="2547" w:type="pct"/>
          </w:tcPr>
          <w:p w14:paraId="5922D0AE" w14:textId="77777777" w:rsidR="00474C76" w:rsidRPr="00A3147E" w:rsidRDefault="00474C76" w:rsidP="00474C76">
            <w:pPr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474C76" w:rsidRPr="00A3147E" w14:paraId="7A809A9A" w14:textId="77777777">
        <w:tc>
          <w:tcPr>
            <w:tcW w:w="2453" w:type="pct"/>
          </w:tcPr>
          <w:p w14:paraId="232300E9" w14:textId="77777777" w:rsidR="00474C76" w:rsidRPr="00A3147E" w:rsidRDefault="00474C76" w:rsidP="00474C76">
            <w:pPr>
              <w:pStyle w:val="Bodytext60"/>
              <w:shd w:val="clear" w:color="auto" w:fill="auto"/>
              <w:spacing w:line="240" w:lineRule="auto"/>
              <w:ind w:left="22"/>
              <w:jc w:val="center"/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  <w:lang w:val="ru-RU"/>
              </w:rPr>
              <w:t>Цена, руб.</w:t>
            </w:r>
          </w:p>
        </w:tc>
        <w:tc>
          <w:tcPr>
            <w:tcW w:w="2547" w:type="pct"/>
          </w:tcPr>
          <w:p w14:paraId="10E69F79" w14:textId="77777777" w:rsidR="00474C76" w:rsidRPr="00A3147E" w:rsidRDefault="00474C76" w:rsidP="00474C76">
            <w:pPr>
              <w:spacing w:line="360" w:lineRule="auto"/>
              <w:rPr>
                <w:snapToGrid w:val="0"/>
                <w:color w:val="000000"/>
                <w:sz w:val="28"/>
                <w:szCs w:val="28"/>
                <w:highlight w:val="yellow"/>
              </w:rPr>
            </w:pPr>
          </w:p>
        </w:tc>
      </w:tr>
    </w:tbl>
    <w:p w14:paraId="32B8083F" w14:textId="77777777" w:rsidR="0062624B" w:rsidRPr="00A3147E" w:rsidRDefault="001531C7" w:rsidP="0062624B">
      <w:pPr>
        <w:tabs>
          <w:tab w:val="right" w:pos="9923"/>
        </w:tabs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далее – </w:t>
      </w:r>
      <w:r w:rsidR="00A64BDD" w:rsidRPr="00A3147E">
        <w:rPr>
          <w:b/>
          <w:bCs/>
          <w:sz w:val="28"/>
          <w:szCs w:val="28"/>
        </w:rPr>
        <w:t>«</w:t>
      </w:r>
      <w:r w:rsidRPr="00A3147E">
        <w:rPr>
          <w:b/>
          <w:bCs/>
          <w:sz w:val="28"/>
          <w:szCs w:val="28"/>
        </w:rPr>
        <w:t>Имущество</w:t>
      </w:r>
      <w:r w:rsidR="00A64BDD" w:rsidRPr="00A3147E">
        <w:rPr>
          <w:b/>
          <w:bCs/>
          <w:sz w:val="28"/>
          <w:szCs w:val="28"/>
        </w:rPr>
        <w:t>»</w:t>
      </w:r>
      <w:r w:rsidRPr="00A3147E">
        <w:rPr>
          <w:sz w:val="28"/>
          <w:szCs w:val="28"/>
        </w:rPr>
        <w:t>.</w:t>
      </w:r>
    </w:p>
    <w:p w14:paraId="59212DEE" w14:textId="77777777" w:rsidR="0062624B" w:rsidRPr="00A3147E" w:rsidRDefault="0062624B" w:rsidP="0062624B">
      <w:pPr>
        <w:tabs>
          <w:tab w:val="right" w:pos="9923"/>
        </w:tabs>
        <w:jc w:val="center"/>
        <w:rPr>
          <w:sz w:val="28"/>
          <w:szCs w:val="28"/>
        </w:rPr>
      </w:pPr>
    </w:p>
    <w:p w14:paraId="68EBE384" w14:textId="77777777" w:rsidR="001531C7" w:rsidRPr="00A3147E" w:rsidRDefault="001531C7" w:rsidP="0062624B">
      <w:pPr>
        <w:tabs>
          <w:tab w:val="right" w:pos="9923"/>
        </w:tabs>
        <w:jc w:val="center"/>
        <w:rPr>
          <w:sz w:val="28"/>
          <w:szCs w:val="28"/>
        </w:rPr>
      </w:pPr>
      <w:r w:rsidRPr="00A3147E">
        <w:rPr>
          <w:b/>
          <w:bCs/>
          <w:sz w:val="28"/>
          <w:szCs w:val="28"/>
          <w:lang w:val="en-US"/>
        </w:rPr>
        <w:t>II</w:t>
      </w:r>
      <w:r w:rsidRPr="00A3147E">
        <w:rPr>
          <w:b/>
          <w:bCs/>
          <w:sz w:val="28"/>
          <w:szCs w:val="28"/>
        </w:rPr>
        <w:t>. Стоимость Имущества и порядок его оплаты</w:t>
      </w:r>
    </w:p>
    <w:p w14:paraId="3C8439E9" w14:textId="77777777" w:rsidR="00A64BDD" w:rsidRPr="00A3147E" w:rsidRDefault="001531C7" w:rsidP="003E4C92">
      <w:pPr>
        <w:ind w:firstLine="567"/>
        <w:rPr>
          <w:sz w:val="28"/>
          <w:szCs w:val="28"/>
        </w:rPr>
      </w:pPr>
      <w:r w:rsidRPr="00A3147E">
        <w:rPr>
          <w:sz w:val="28"/>
          <w:szCs w:val="28"/>
        </w:rPr>
        <w:t xml:space="preserve">2.1. Общая </w:t>
      </w:r>
      <w:r w:rsidR="00A64BDD" w:rsidRPr="00A3147E">
        <w:rPr>
          <w:sz w:val="28"/>
          <w:szCs w:val="28"/>
        </w:rPr>
        <w:t>стоимость Имущества составляет _______________ рублей</w:t>
      </w:r>
      <w:r w:rsidR="0081463C" w:rsidRPr="00A3147E">
        <w:rPr>
          <w:sz w:val="28"/>
          <w:szCs w:val="28"/>
        </w:rPr>
        <w:t>, без НДС</w:t>
      </w:r>
      <w:r w:rsidR="00A64BDD" w:rsidRPr="00A3147E">
        <w:rPr>
          <w:sz w:val="28"/>
          <w:szCs w:val="28"/>
        </w:rPr>
        <w:t>.</w:t>
      </w:r>
    </w:p>
    <w:p w14:paraId="37AE7C42" w14:textId="77777777" w:rsidR="00A64BDD" w:rsidRPr="00A3147E" w:rsidRDefault="003E4C92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2.2. Задаток в размере </w:t>
      </w:r>
      <w:r w:rsidR="0063511E" w:rsidRPr="00A3147E">
        <w:rPr>
          <w:sz w:val="28"/>
          <w:szCs w:val="28"/>
        </w:rPr>
        <w:t>_______________</w:t>
      </w:r>
      <w:r w:rsidR="00DB7F66" w:rsidRPr="00A3147E">
        <w:rPr>
          <w:sz w:val="28"/>
          <w:szCs w:val="28"/>
        </w:rPr>
        <w:t xml:space="preserve"> рублей </w:t>
      </w:r>
      <w:r w:rsidR="0063511E" w:rsidRPr="00A3147E">
        <w:rPr>
          <w:sz w:val="28"/>
          <w:szCs w:val="28"/>
        </w:rPr>
        <w:t>_______</w:t>
      </w:r>
      <w:r w:rsidR="00DB7F66" w:rsidRPr="00A3147E">
        <w:rPr>
          <w:sz w:val="28"/>
          <w:szCs w:val="28"/>
        </w:rPr>
        <w:t xml:space="preserve"> копеек</w:t>
      </w:r>
      <w:r w:rsidRPr="00A3147E">
        <w:rPr>
          <w:sz w:val="28"/>
          <w:szCs w:val="28"/>
        </w:rPr>
        <w:t>, перечисленный Покупателем по Договору о задатке № ____ от _______ засчитывается в счет оплаты Имущества.</w:t>
      </w:r>
    </w:p>
    <w:p w14:paraId="3BE1B6EF" w14:textId="77777777" w:rsidR="00147A86" w:rsidRPr="00A3147E" w:rsidRDefault="003E4C92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2.3. За вычетом суммы задатка Покупатель обязан уплатить _____________ рублей. Оплата производится в течение </w:t>
      </w:r>
      <w:r w:rsidR="00C63E53" w:rsidRPr="00A3147E">
        <w:rPr>
          <w:sz w:val="28"/>
          <w:szCs w:val="28"/>
        </w:rPr>
        <w:t>30</w:t>
      </w:r>
      <w:r w:rsidRPr="00A3147E">
        <w:rPr>
          <w:sz w:val="28"/>
          <w:szCs w:val="28"/>
        </w:rPr>
        <w:t xml:space="preserve"> дней с момента подпис</w:t>
      </w:r>
      <w:r w:rsidR="00147A86" w:rsidRPr="00A3147E">
        <w:rPr>
          <w:sz w:val="28"/>
          <w:szCs w:val="28"/>
        </w:rPr>
        <w:t xml:space="preserve">ания настоящего Договора </w:t>
      </w:r>
      <w:r w:rsidRPr="00A3147E">
        <w:rPr>
          <w:sz w:val="28"/>
          <w:szCs w:val="28"/>
        </w:rPr>
        <w:t>путем перечисления</w:t>
      </w:r>
      <w:r w:rsidR="00147A86" w:rsidRPr="00A3147E">
        <w:rPr>
          <w:sz w:val="28"/>
          <w:szCs w:val="28"/>
        </w:rPr>
        <w:t xml:space="preserve"> </w:t>
      </w:r>
      <w:r w:rsidRPr="00A3147E">
        <w:rPr>
          <w:sz w:val="28"/>
          <w:szCs w:val="28"/>
        </w:rPr>
        <w:t xml:space="preserve">указанной в абз. 1 настоящего пункта суммы денежных средств на </w:t>
      </w:r>
      <w:r w:rsidR="001D5982">
        <w:rPr>
          <w:sz w:val="28"/>
          <w:szCs w:val="28"/>
        </w:rPr>
        <w:t xml:space="preserve">р/с </w:t>
      </w:r>
      <w:r w:rsidR="001355AA" w:rsidRPr="001355AA">
        <w:rPr>
          <w:bCs/>
          <w:sz w:val="28"/>
          <w:szCs w:val="28"/>
        </w:rPr>
        <w:t>ООО «Городская управляющая компания «Деловая недвижимость» № 40702810415820001922 в Ф-Л "Центральный" Банка ВТБ (ПАО), БИК 044525411, к/с № 30101810145250000411</w:t>
      </w:r>
      <w:r w:rsidR="00F03127" w:rsidRPr="00A3147E">
        <w:rPr>
          <w:sz w:val="28"/>
          <w:szCs w:val="28"/>
        </w:rPr>
        <w:t>.</w:t>
      </w:r>
    </w:p>
    <w:p w14:paraId="5D33C930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2.4. Надлежащим выполнением обязательств Покупателя по оплате Имущества является поступление денежных средств в порядке, сумме и сроки, указанные в п. 2.3 настоящего Договора.</w:t>
      </w:r>
    </w:p>
    <w:p w14:paraId="26BA1287" w14:textId="77777777" w:rsidR="00FF3FC1" w:rsidRPr="00A3147E" w:rsidRDefault="00FF3FC1" w:rsidP="003E4C92">
      <w:pPr>
        <w:ind w:firstLine="567"/>
        <w:jc w:val="both"/>
        <w:rPr>
          <w:sz w:val="28"/>
          <w:szCs w:val="28"/>
        </w:rPr>
      </w:pPr>
    </w:p>
    <w:p w14:paraId="4B658196" w14:textId="77777777" w:rsidR="001531C7" w:rsidRPr="00A3147E" w:rsidRDefault="001531C7" w:rsidP="003E4C92">
      <w:pPr>
        <w:jc w:val="center"/>
        <w:rPr>
          <w:b/>
          <w:bCs/>
          <w:sz w:val="28"/>
          <w:szCs w:val="28"/>
        </w:rPr>
      </w:pPr>
      <w:r w:rsidRPr="00A3147E">
        <w:rPr>
          <w:b/>
          <w:bCs/>
          <w:sz w:val="28"/>
          <w:szCs w:val="28"/>
          <w:lang w:val="en-US"/>
        </w:rPr>
        <w:t>III</w:t>
      </w:r>
      <w:r w:rsidRPr="00A3147E">
        <w:rPr>
          <w:b/>
          <w:bCs/>
          <w:sz w:val="28"/>
          <w:szCs w:val="28"/>
        </w:rPr>
        <w:t>. Передача Имущества</w:t>
      </w:r>
    </w:p>
    <w:p w14:paraId="10292858" w14:textId="77777777" w:rsidR="001531C7" w:rsidRPr="00A3147E" w:rsidRDefault="001531C7" w:rsidP="009832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3.1. Имущество пер</w:t>
      </w:r>
      <w:r w:rsidR="00983292" w:rsidRPr="00A3147E">
        <w:rPr>
          <w:sz w:val="28"/>
          <w:szCs w:val="28"/>
        </w:rPr>
        <w:t xml:space="preserve">едается по месту его нахождения: </w:t>
      </w:r>
      <w:r w:rsidR="003B40B4" w:rsidRPr="00A3147E">
        <w:rPr>
          <w:sz w:val="28"/>
          <w:szCs w:val="28"/>
        </w:rPr>
        <w:t>____________________</w:t>
      </w:r>
    </w:p>
    <w:p w14:paraId="15FD6B13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3.2. Передача Имущества Организатором торгов и принятие его Покупателем осуществляется по подписываемому сторонами передаточному акту.</w:t>
      </w:r>
    </w:p>
    <w:p w14:paraId="360166BC" w14:textId="77777777" w:rsidR="001531C7" w:rsidRPr="00A3147E" w:rsidRDefault="001531C7" w:rsidP="003E4C92">
      <w:pPr>
        <w:tabs>
          <w:tab w:val="center" w:pos="8505"/>
        </w:tabs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lastRenderedPageBreak/>
        <w:t>3.3. Передача Имущества должн</w:t>
      </w:r>
      <w:r w:rsidR="003E4C92" w:rsidRPr="00A3147E">
        <w:rPr>
          <w:sz w:val="28"/>
          <w:szCs w:val="28"/>
        </w:rPr>
        <w:t>а быть осуществлена в течение 5 рабочих дней со дня его оплаты.</w:t>
      </w:r>
    </w:p>
    <w:p w14:paraId="6ECF01ED" w14:textId="77777777" w:rsidR="001531C7" w:rsidRPr="00A3147E" w:rsidRDefault="003E4C92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3.4. </w:t>
      </w:r>
      <w:r w:rsidR="001531C7" w:rsidRPr="00A3147E">
        <w:rPr>
          <w:sz w:val="28"/>
          <w:szCs w:val="28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14:paraId="1689D3D1" w14:textId="77777777" w:rsidR="00D56715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3.</w:t>
      </w:r>
      <w:r w:rsidR="003E4C92" w:rsidRPr="00A3147E">
        <w:rPr>
          <w:sz w:val="28"/>
          <w:szCs w:val="28"/>
        </w:rPr>
        <w:t>5</w:t>
      </w:r>
      <w:r w:rsidRPr="00A3147E">
        <w:rPr>
          <w:sz w:val="28"/>
          <w:szCs w:val="28"/>
        </w:rPr>
        <w:t xml:space="preserve">. Принятое Покупателем </w:t>
      </w:r>
      <w:r w:rsidR="009F62DD" w:rsidRPr="00A3147E">
        <w:rPr>
          <w:sz w:val="28"/>
          <w:szCs w:val="28"/>
        </w:rPr>
        <w:t>Имущество возврату не подлежит.</w:t>
      </w:r>
    </w:p>
    <w:p w14:paraId="408FB000" w14:textId="77777777" w:rsidR="00FF3FC1" w:rsidRPr="00A3147E" w:rsidRDefault="00FF3FC1" w:rsidP="003E4C92">
      <w:pPr>
        <w:ind w:firstLine="567"/>
        <w:jc w:val="both"/>
        <w:rPr>
          <w:sz w:val="28"/>
          <w:szCs w:val="28"/>
        </w:rPr>
      </w:pPr>
    </w:p>
    <w:p w14:paraId="635FB6E1" w14:textId="77777777" w:rsidR="001531C7" w:rsidRPr="00A3147E" w:rsidRDefault="001531C7" w:rsidP="003E4C92">
      <w:pPr>
        <w:jc w:val="center"/>
        <w:rPr>
          <w:b/>
          <w:bCs/>
          <w:sz w:val="28"/>
          <w:szCs w:val="28"/>
        </w:rPr>
      </w:pPr>
      <w:r w:rsidRPr="00A3147E">
        <w:rPr>
          <w:b/>
          <w:bCs/>
          <w:sz w:val="28"/>
          <w:szCs w:val="28"/>
          <w:lang w:val="en-US"/>
        </w:rPr>
        <w:t>IV</w:t>
      </w:r>
      <w:r w:rsidRPr="00A3147E">
        <w:rPr>
          <w:b/>
          <w:bCs/>
          <w:sz w:val="28"/>
          <w:szCs w:val="28"/>
        </w:rPr>
        <w:t>. Переход права собственности на Имущество</w:t>
      </w:r>
    </w:p>
    <w:p w14:paraId="69F7CF7F" w14:textId="77777777" w:rsidR="00144CB5" w:rsidRDefault="00144CB5" w:rsidP="00EA0744">
      <w:pPr>
        <w:ind w:firstLine="567"/>
        <w:jc w:val="both"/>
        <w:rPr>
          <w:sz w:val="28"/>
          <w:szCs w:val="28"/>
        </w:rPr>
      </w:pPr>
      <w:r w:rsidRPr="00A3147E">
        <w:rPr>
          <w:bCs/>
          <w:sz w:val="28"/>
          <w:szCs w:val="28"/>
        </w:rPr>
        <w:t>4.1.</w:t>
      </w:r>
      <w:r w:rsidRPr="00A3147E">
        <w:rPr>
          <w:b/>
          <w:bCs/>
          <w:sz w:val="28"/>
          <w:szCs w:val="28"/>
        </w:rPr>
        <w:t xml:space="preserve"> </w:t>
      </w:r>
      <w:r w:rsidR="003E4C92" w:rsidRPr="00A3147E">
        <w:rPr>
          <w:sz w:val="28"/>
          <w:szCs w:val="28"/>
        </w:rPr>
        <w:t>П</w:t>
      </w:r>
      <w:r w:rsidRPr="00A3147E">
        <w:rPr>
          <w:sz w:val="28"/>
          <w:szCs w:val="28"/>
        </w:rPr>
        <w:t xml:space="preserve">ереход права собственности на Имущество по Договору к Покупателю </w:t>
      </w:r>
      <w:r w:rsidR="00EA0744">
        <w:rPr>
          <w:sz w:val="28"/>
          <w:szCs w:val="28"/>
        </w:rPr>
        <w:t>происходит после полной оплаты имущества</w:t>
      </w:r>
      <w:r w:rsidR="00C35434">
        <w:rPr>
          <w:sz w:val="28"/>
          <w:szCs w:val="28"/>
        </w:rPr>
        <w:t xml:space="preserve"> </w:t>
      </w:r>
      <w:r w:rsidR="001355AA">
        <w:rPr>
          <w:sz w:val="28"/>
          <w:szCs w:val="28"/>
        </w:rPr>
        <w:t>/</w:t>
      </w:r>
      <w:r w:rsidR="00C35434">
        <w:rPr>
          <w:sz w:val="28"/>
          <w:szCs w:val="28"/>
        </w:rPr>
        <w:t xml:space="preserve"> с момента государственной регистрации настоящего договора</w:t>
      </w:r>
      <w:r w:rsidRPr="00A3147E">
        <w:rPr>
          <w:sz w:val="28"/>
          <w:szCs w:val="28"/>
        </w:rPr>
        <w:t>.</w:t>
      </w:r>
    </w:p>
    <w:p w14:paraId="62E01B58" w14:textId="77777777" w:rsidR="00EA0744" w:rsidRPr="00EA0744" w:rsidRDefault="00EA0744" w:rsidP="00EA0744">
      <w:pPr>
        <w:ind w:firstLine="567"/>
        <w:jc w:val="both"/>
        <w:rPr>
          <w:sz w:val="28"/>
          <w:szCs w:val="28"/>
        </w:rPr>
      </w:pPr>
    </w:p>
    <w:p w14:paraId="4A85E180" w14:textId="77777777" w:rsidR="001531C7" w:rsidRPr="00A3147E" w:rsidRDefault="001531C7" w:rsidP="003E4C92">
      <w:pPr>
        <w:jc w:val="center"/>
        <w:rPr>
          <w:b/>
          <w:bCs/>
          <w:sz w:val="28"/>
          <w:szCs w:val="28"/>
        </w:rPr>
      </w:pPr>
      <w:r w:rsidRPr="00A3147E">
        <w:rPr>
          <w:b/>
          <w:bCs/>
          <w:sz w:val="28"/>
          <w:szCs w:val="28"/>
          <w:lang w:val="en-US"/>
        </w:rPr>
        <w:t>V</w:t>
      </w:r>
      <w:r w:rsidRPr="00A3147E">
        <w:rPr>
          <w:b/>
          <w:bCs/>
          <w:sz w:val="28"/>
          <w:szCs w:val="28"/>
        </w:rPr>
        <w:t>. Ответственность сторон</w:t>
      </w:r>
    </w:p>
    <w:p w14:paraId="0D28BFDF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F5595B7" w14:textId="77777777" w:rsidR="001531C7" w:rsidRPr="00A3147E" w:rsidRDefault="00EE42AF" w:rsidP="00C35434">
      <w:pPr>
        <w:tabs>
          <w:tab w:val="center" w:pos="4710"/>
          <w:tab w:val="left" w:pos="5415"/>
        </w:tabs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5.2. </w:t>
      </w:r>
      <w:r w:rsidR="001531C7" w:rsidRPr="00A3147E">
        <w:rPr>
          <w:sz w:val="28"/>
          <w:szCs w:val="28"/>
        </w:rPr>
        <w:t xml:space="preserve">В случае, если Покупатель </w:t>
      </w:r>
      <w:r w:rsidRPr="00A3147E">
        <w:rPr>
          <w:sz w:val="28"/>
          <w:szCs w:val="28"/>
        </w:rPr>
        <w:t>отказывается от исполнения своих обязательств по настоящему Договору (</w:t>
      </w:r>
      <w:r w:rsidR="001D5982">
        <w:rPr>
          <w:sz w:val="28"/>
          <w:szCs w:val="28"/>
        </w:rPr>
        <w:t xml:space="preserve">Покупатель </w:t>
      </w:r>
      <w:r w:rsidR="001531C7" w:rsidRPr="00A3147E">
        <w:rPr>
          <w:sz w:val="28"/>
          <w:szCs w:val="28"/>
        </w:rPr>
        <w:t>отказывается от принятия Имущества</w:t>
      </w:r>
      <w:r w:rsidRPr="00A3147E">
        <w:rPr>
          <w:sz w:val="28"/>
          <w:szCs w:val="28"/>
        </w:rPr>
        <w:t xml:space="preserve">, </w:t>
      </w:r>
      <w:r w:rsidR="001D5982" w:rsidRPr="001D5982">
        <w:rPr>
          <w:sz w:val="28"/>
          <w:szCs w:val="28"/>
        </w:rPr>
        <w:t xml:space="preserve">Покупатель отказывается </w:t>
      </w:r>
      <w:r w:rsidR="001D5982">
        <w:rPr>
          <w:sz w:val="28"/>
          <w:szCs w:val="28"/>
        </w:rPr>
        <w:t xml:space="preserve">от </w:t>
      </w:r>
      <w:r w:rsidRPr="00A3147E">
        <w:rPr>
          <w:sz w:val="28"/>
          <w:szCs w:val="28"/>
        </w:rPr>
        <w:t>оплаты Имущества</w:t>
      </w:r>
      <w:r w:rsidR="001D5982">
        <w:rPr>
          <w:sz w:val="28"/>
          <w:szCs w:val="28"/>
        </w:rPr>
        <w:t>, Покупатель не произвел оплату имущества в установленный срок</w:t>
      </w:r>
      <w:r w:rsidRPr="00A3147E">
        <w:rPr>
          <w:sz w:val="28"/>
          <w:szCs w:val="28"/>
        </w:rPr>
        <w:t>)</w:t>
      </w:r>
      <w:r w:rsidR="001531C7" w:rsidRPr="00A3147E">
        <w:rPr>
          <w:sz w:val="28"/>
          <w:szCs w:val="28"/>
        </w:rPr>
        <w:t>, то настоящий Договор считается расторгнутым с момента уведомления Покупател</w:t>
      </w:r>
      <w:r w:rsidR="001D5982">
        <w:rPr>
          <w:sz w:val="28"/>
          <w:szCs w:val="28"/>
        </w:rPr>
        <w:t>я</w:t>
      </w:r>
      <w:r w:rsidR="001531C7" w:rsidRPr="00A3147E">
        <w:rPr>
          <w:sz w:val="28"/>
          <w:szCs w:val="28"/>
        </w:rPr>
        <w:t xml:space="preserve"> </w:t>
      </w:r>
      <w:r w:rsidR="001D5982">
        <w:rPr>
          <w:sz w:val="28"/>
          <w:szCs w:val="28"/>
        </w:rPr>
        <w:t>Продавцом</w:t>
      </w:r>
      <w:r w:rsidR="001531C7" w:rsidRPr="00A3147E">
        <w:rPr>
          <w:sz w:val="28"/>
          <w:szCs w:val="28"/>
        </w:rPr>
        <w:t xml:space="preserve"> об отказе </w:t>
      </w:r>
      <w:r w:rsidRPr="00A3147E">
        <w:rPr>
          <w:sz w:val="28"/>
          <w:szCs w:val="28"/>
        </w:rPr>
        <w:t>от исполнения своих обязательств по настоящему Договору</w:t>
      </w:r>
      <w:r w:rsidR="001531C7" w:rsidRPr="00A3147E">
        <w:rPr>
          <w:sz w:val="28"/>
          <w:szCs w:val="28"/>
        </w:rPr>
        <w:t>, при этом Покупатель выплачивает Продавцу штраф в размере внесенного задатка.</w:t>
      </w:r>
    </w:p>
    <w:p w14:paraId="415D872A" w14:textId="77777777" w:rsidR="00FF3FC1" w:rsidRPr="00A3147E" w:rsidRDefault="00FF3FC1" w:rsidP="003E4C92">
      <w:pPr>
        <w:ind w:firstLine="567"/>
        <w:jc w:val="both"/>
        <w:rPr>
          <w:sz w:val="28"/>
          <w:szCs w:val="28"/>
        </w:rPr>
      </w:pPr>
    </w:p>
    <w:p w14:paraId="3C172F7F" w14:textId="77777777" w:rsidR="001531C7" w:rsidRPr="00A3147E" w:rsidRDefault="001531C7" w:rsidP="003E4C92">
      <w:pPr>
        <w:jc w:val="center"/>
        <w:rPr>
          <w:b/>
          <w:bCs/>
          <w:sz w:val="28"/>
          <w:szCs w:val="28"/>
        </w:rPr>
      </w:pPr>
      <w:r w:rsidRPr="00A3147E">
        <w:rPr>
          <w:b/>
          <w:bCs/>
          <w:sz w:val="28"/>
          <w:szCs w:val="28"/>
          <w:lang w:val="en-US"/>
        </w:rPr>
        <w:t>VI</w:t>
      </w:r>
      <w:r w:rsidRPr="00A3147E">
        <w:rPr>
          <w:b/>
          <w:bCs/>
          <w:sz w:val="28"/>
          <w:szCs w:val="28"/>
        </w:rPr>
        <w:t>. Прочие условия</w:t>
      </w:r>
    </w:p>
    <w:p w14:paraId="608601C9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6.1.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072"/>
      </w:tblGrid>
      <w:tr w:rsidR="001531C7" w:rsidRPr="00A3147E" w14:paraId="3635E728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FFF7661" w14:textId="77777777" w:rsidR="001531C7" w:rsidRPr="00A3147E" w:rsidRDefault="001531C7" w:rsidP="003E4C92">
            <w:pPr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-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D3277" w14:textId="77777777" w:rsidR="001531C7" w:rsidRPr="00A3147E" w:rsidRDefault="001531C7" w:rsidP="003E4C92">
            <w:pPr>
              <w:jc w:val="both"/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надлежащем исполнении Сторонами своих обязательств;</w:t>
            </w:r>
          </w:p>
        </w:tc>
      </w:tr>
      <w:tr w:rsidR="001531C7" w:rsidRPr="00A3147E" w14:paraId="24B16F13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CF1C0E6" w14:textId="77777777" w:rsidR="001531C7" w:rsidRPr="00A3147E" w:rsidRDefault="001531C7" w:rsidP="003E4C92">
            <w:pPr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-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20973" w14:textId="77777777" w:rsidR="001531C7" w:rsidRPr="00A3147E" w:rsidRDefault="001531C7" w:rsidP="003E4C92">
            <w:pPr>
              <w:jc w:val="both"/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1531C7" w:rsidRPr="00A3147E" w14:paraId="390AF80B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5FEEDC4" w14:textId="77777777" w:rsidR="001531C7" w:rsidRPr="00A3147E" w:rsidRDefault="001531C7" w:rsidP="003E4C92">
            <w:pPr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-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44514" w14:textId="77777777" w:rsidR="001531C7" w:rsidRPr="00A3147E" w:rsidRDefault="001D5982" w:rsidP="003E4C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531C7" w:rsidRPr="00A3147E">
              <w:rPr>
                <w:sz w:val="28"/>
                <w:szCs w:val="28"/>
              </w:rPr>
              <w:t>озникновении</w:t>
            </w:r>
            <w:r>
              <w:rPr>
                <w:sz w:val="28"/>
                <w:szCs w:val="28"/>
              </w:rPr>
              <w:t xml:space="preserve"> </w:t>
            </w:r>
            <w:r w:rsidR="001531C7" w:rsidRPr="00A3147E">
              <w:rPr>
                <w:sz w:val="28"/>
                <w:szCs w:val="28"/>
              </w:rPr>
              <w:t>оснований, предусмотренных законодательством РФ.</w:t>
            </w:r>
          </w:p>
        </w:tc>
      </w:tr>
    </w:tbl>
    <w:p w14:paraId="74DA876C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7E8A3ABC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6.3. Все уведомления и сообщения должны направляться в письменной форме.</w:t>
      </w:r>
    </w:p>
    <w:p w14:paraId="17FC2BEB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6.4. Во всем остальном, что не предусмотрено настоящим Договором, Стороны руководствуются </w:t>
      </w:r>
      <w:r w:rsidR="00EE42AF" w:rsidRPr="00A3147E">
        <w:rPr>
          <w:sz w:val="28"/>
          <w:szCs w:val="28"/>
        </w:rPr>
        <w:t>действующим законодательством РФ</w:t>
      </w:r>
      <w:r w:rsidRPr="00A3147E">
        <w:rPr>
          <w:sz w:val="28"/>
          <w:szCs w:val="28"/>
        </w:rPr>
        <w:t>.</w:t>
      </w:r>
    </w:p>
    <w:p w14:paraId="402DA652" w14:textId="77777777" w:rsidR="001531C7" w:rsidRPr="00A64BDD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6.5</w:t>
      </w:r>
      <w:r w:rsidRPr="00A64BDD">
        <w:rPr>
          <w:sz w:val="28"/>
          <w:szCs w:val="28"/>
        </w:rPr>
        <w:t>.</w:t>
      </w:r>
      <w:r w:rsidRPr="00A64BDD">
        <w:rPr>
          <w:sz w:val="28"/>
          <w:szCs w:val="28"/>
          <w:lang w:val="en-US"/>
        </w:rPr>
        <w:t> </w:t>
      </w:r>
      <w:r w:rsidRPr="00A64BDD">
        <w:rPr>
          <w:sz w:val="28"/>
          <w:szCs w:val="28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</w:t>
      </w:r>
      <w:r w:rsidR="001D5982" w:rsidRPr="001D5982">
        <w:rPr>
          <w:sz w:val="28"/>
          <w:szCs w:val="28"/>
        </w:rPr>
        <w:t>в порядке, установленном действующим законодательством РФ.</w:t>
      </w:r>
    </w:p>
    <w:p w14:paraId="32526A5C" w14:textId="77777777" w:rsidR="001531C7" w:rsidRPr="00A64BDD" w:rsidRDefault="001531C7" w:rsidP="003E4C92">
      <w:pPr>
        <w:ind w:firstLine="567"/>
        <w:jc w:val="both"/>
        <w:rPr>
          <w:sz w:val="28"/>
          <w:szCs w:val="28"/>
        </w:rPr>
      </w:pPr>
      <w:r w:rsidRPr="00A64BDD">
        <w:rPr>
          <w:sz w:val="28"/>
          <w:szCs w:val="28"/>
        </w:rPr>
        <w:lastRenderedPageBreak/>
        <w:t xml:space="preserve">При </w:t>
      </w:r>
      <w:r w:rsidR="001355AA" w:rsidRPr="00A64BDD">
        <w:rPr>
          <w:sz w:val="28"/>
          <w:szCs w:val="28"/>
        </w:rPr>
        <w:t>не</w:t>
      </w:r>
      <w:r w:rsidR="001355AA">
        <w:rPr>
          <w:sz w:val="28"/>
          <w:szCs w:val="28"/>
        </w:rPr>
        <w:t>урегулировании</w:t>
      </w:r>
      <w:r w:rsidRPr="00A64BDD">
        <w:rPr>
          <w:sz w:val="28"/>
          <w:szCs w:val="28"/>
        </w:rPr>
        <w:t xml:space="preserve"> в процессе переговоров спорных вопросов споры разрешаются в суде в порядке, установленном </w:t>
      </w:r>
      <w:r w:rsidR="00EE42AF" w:rsidRPr="00A64BDD">
        <w:rPr>
          <w:sz w:val="28"/>
          <w:szCs w:val="28"/>
        </w:rPr>
        <w:t>действующим законодательством РФ</w:t>
      </w:r>
      <w:r w:rsidRPr="00A64BDD">
        <w:rPr>
          <w:sz w:val="28"/>
          <w:szCs w:val="28"/>
        </w:rPr>
        <w:t>.</w:t>
      </w:r>
    </w:p>
    <w:p w14:paraId="1EC72BB5" w14:textId="77777777" w:rsidR="001531C7" w:rsidRPr="00A64BDD" w:rsidRDefault="003E4C92" w:rsidP="003E4C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31C7" w:rsidRPr="00A64BD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1531C7" w:rsidRPr="00A64BDD">
        <w:rPr>
          <w:sz w:val="28"/>
          <w:szCs w:val="28"/>
        </w:rPr>
        <w:t xml:space="preserve">. Настоящий Договор составлен в </w:t>
      </w:r>
      <w:r w:rsidR="001D5982">
        <w:rPr>
          <w:sz w:val="28"/>
          <w:szCs w:val="28"/>
        </w:rPr>
        <w:t>2</w:t>
      </w:r>
      <w:r w:rsidR="001531C7" w:rsidRPr="00A64BDD">
        <w:rPr>
          <w:sz w:val="28"/>
          <w:szCs w:val="28"/>
        </w:rPr>
        <w:t xml:space="preserve"> экземплярах, имеющих одинаковую юридическую силу.</w:t>
      </w:r>
    </w:p>
    <w:p w14:paraId="59E481E3" w14:textId="77777777" w:rsidR="00EE42AF" w:rsidRPr="00A64BDD" w:rsidRDefault="00EE42AF" w:rsidP="003E4C92">
      <w:pPr>
        <w:tabs>
          <w:tab w:val="center" w:pos="7484"/>
          <w:tab w:val="right" w:pos="9923"/>
        </w:tabs>
        <w:ind w:firstLine="567"/>
        <w:rPr>
          <w:sz w:val="28"/>
          <w:szCs w:val="28"/>
        </w:rPr>
      </w:pPr>
    </w:p>
    <w:p w14:paraId="2E57D814" w14:textId="77777777" w:rsidR="001531C7" w:rsidRPr="00A64BDD" w:rsidRDefault="00A64BDD" w:rsidP="003E4C92">
      <w:pPr>
        <w:tabs>
          <w:tab w:val="center" w:pos="7484"/>
          <w:tab w:val="right" w:pos="9923"/>
        </w:tabs>
        <w:ind w:firstLine="567"/>
        <w:jc w:val="center"/>
        <w:rPr>
          <w:sz w:val="28"/>
          <w:szCs w:val="28"/>
        </w:rPr>
      </w:pPr>
      <w:r w:rsidRPr="00A64BDD">
        <w:rPr>
          <w:b/>
          <w:bCs/>
          <w:sz w:val="28"/>
          <w:szCs w:val="28"/>
          <w:lang w:val="en-US"/>
        </w:rPr>
        <w:t>VII</w:t>
      </w:r>
      <w:r w:rsidR="001531C7" w:rsidRPr="00A64BDD">
        <w:rPr>
          <w:b/>
          <w:bCs/>
          <w:sz w:val="28"/>
          <w:szCs w:val="28"/>
        </w:rPr>
        <w:t>. Место нахождения и банковские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0"/>
        <w:gridCol w:w="5061"/>
      </w:tblGrid>
      <w:tr w:rsidR="00FF3FC1" w:rsidRPr="001D4ED5" w14:paraId="0FCC907A" w14:textId="77777777" w:rsidTr="001D4ED5">
        <w:tc>
          <w:tcPr>
            <w:tcW w:w="5068" w:type="dxa"/>
          </w:tcPr>
          <w:p w14:paraId="7B093F58" w14:textId="77777777" w:rsidR="00FF3FC1" w:rsidRPr="001D4ED5" w:rsidRDefault="0062624B" w:rsidP="001D4ED5">
            <w:pPr>
              <w:adjustRightInd w:val="0"/>
              <w:jc w:val="both"/>
              <w:rPr>
                <w:sz w:val="28"/>
                <w:szCs w:val="28"/>
              </w:rPr>
            </w:pPr>
            <w:r w:rsidRPr="001D4ED5">
              <w:rPr>
                <w:sz w:val="28"/>
                <w:szCs w:val="28"/>
              </w:rPr>
              <w:t>Продавец</w:t>
            </w:r>
            <w:r w:rsidR="00FF3FC1" w:rsidRPr="001D4ED5">
              <w:rPr>
                <w:sz w:val="28"/>
                <w:szCs w:val="28"/>
              </w:rPr>
              <w:t>:</w:t>
            </w:r>
          </w:p>
          <w:p w14:paraId="2CD00922" w14:textId="77777777" w:rsidR="001355AA" w:rsidRDefault="001355AA" w:rsidP="001D5982">
            <w:pPr>
              <w:shd w:val="clear" w:color="auto" w:fill="FFFFFF"/>
              <w:rPr>
                <w:sz w:val="28"/>
                <w:szCs w:val="28"/>
              </w:rPr>
            </w:pPr>
            <w:r w:rsidRPr="001355AA">
              <w:rPr>
                <w:sz w:val="28"/>
                <w:szCs w:val="28"/>
              </w:rPr>
              <w:t>ООО «Городская управляющая компания «Деловая недвижимость» 430005, Республика Мордовия, г.Саранск, ул.Б.Хмельницкого, д.28, кв.27,</w:t>
            </w:r>
          </w:p>
          <w:p w14:paraId="43FB2210" w14:textId="77777777" w:rsidR="001355AA" w:rsidRDefault="001355AA" w:rsidP="001D5982">
            <w:pPr>
              <w:shd w:val="clear" w:color="auto" w:fill="FFFFFF"/>
              <w:rPr>
                <w:sz w:val="28"/>
                <w:szCs w:val="28"/>
              </w:rPr>
            </w:pPr>
            <w:r w:rsidRPr="001355AA">
              <w:rPr>
                <w:sz w:val="28"/>
                <w:szCs w:val="28"/>
              </w:rPr>
              <w:t>ОГРН 1111326003601,</w:t>
            </w:r>
          </w:p>
          <w:p w14:paraId="145688F2" w14:textId="77777777" w:rsidR="001D5982" w:rsidRPr="001D5982" w:rsidRDefault="001355AA" w:rsidP="001D5982">
            <w:pPr>
              <w:shd w:val="clear" w:color="auto" w:fill="FFFFFF"/>
              <w:rPr>
                <w:sz w:val="28"/>
                <w:szCs w:val="28"/>
              </w:rPr>
            </w:pPr>
            <w:r w:rsidRPr="001355AA">
              <w:rPr>
                <w:sz w:val="28"/>
                <w:szCs w:val="28"/>
              </w:rPr>
              <w:t>ИНН 1326220388, КПП 132601001</w:t>
            </w:r>
          </w:p>
          <w:p w14:paraId="56D06A2E" w14:textId="77777777" w:rsidR="001D5982" w:rsidRPr="001D5982" w:rsidRDefault="001D5982" w:rsidP="001D5982">
            <w:pPr>
              <w:shd w:val="clear" w:color="auto" w:fill="FFFFFF"/>
              <w:rPr>
                <w:sz w:val="28"/>
                <w:szCs w:val="28"/>
              </w:rPr>
            </w:pPr>
          </w:p>
          <w:p w14:paraId="14863E61" w14:textId="77777777" w:rsidR="00DB7F66" w:rsidRPr="001D5982" w:rsidRDefault="00C35434" w:rsidP="001D5982">
            <w:pPr>
              <w:rPr>
                <w:sz w:val="28"/>
                <w:szCs w:val="28"/>
              </w:rPr>
            </w:pPr>
            <w:r w:rsidRPr="00C35434">
              <w:rPr>
                <w:sz w:val="28"/>
                <w:szCs w:val="28"/>
              </w:rPr>
              <w:t xml:space="preserve">№ </w:t>
            </w:r>
            <w:r w:rsidR="001355AA" w:rsidRPr="001355AA">
              <w:rPr>
                <w:sz w:val="28"/>
                <w:szCs w:val="28"/>
              </w:rPr>
              <w:t>40702810415820001922 в Ф-Л "Центральный" Банка ВТБ (ПАО), БИК 044525411, к/с № 30101810145250000411</w:t>
            </w:r>
          </w:p>
          <w:p w14:paraId="7D13D6A4" w14:textId="77777777" w:rsidR="00FF3FC1" w:rsidRPr="001D4ED5" w:rsidRDefault="00FF3FC1" w:rsidP="001D4ED5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14:paraId="7D1E55C0" w14:textId="77777777" w:rsidR="00FF3FC1" w:rsidRPr="001D4ED5" w:rsidRDefault="0062624B" w:rsidP="001D4ED5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1D4ED5">
              <w:rPr>
                <w:rFonts w:ascii="Times New Roman" w:hAnsi="Times New Roman" w:cs="Times New Roman"/>
                <w:sz w:val="28"/>
                <w:szCs w:val="28"/>
              </w:rPr>
              <w:t>Покупатель</w:t>
            </w:r>
            <w:r w:rsidR="00FF3FC1" w:rsidRPr="001D4E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F3FC1" w:rsidRPr="001D4ED5" w14:paraId="65130433" w14:textId="77777777" w:rsidTr="001D4ED5">
        <w:tc>
          <w:tcPr>
            <w:tcW w:w="5068" w:type="dxa"/>
          </w:tcPr>
          <w:p w14:paraId="35CF5730" w14:textId="77777777" w:rsidR="00FF3FC1" w:rsidRPr="001D4ED5" w:rsidRDefault="00FF3FC1" w:rsidP="001D4ED5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508F1F" w14:textId="77777777" w:rsidR="00FF3FC1" w:rsidRPr="001D4ED5" w:rsidRDefault="00FF3FC1" w:rsidP="001D4ED5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1D4ED5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="00301856" w:rsidRPr="001D4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4ED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47A86" w:rsidRPr="001D4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2B52" w:rsidRPr="001D4ED5">
              <w:rPr>
                <w:rFonts w:ascii="Times New Roman" w:hAnsi="Times New Roman" w:cs="Times New Roman"/>
                <w:sz w:val="28"/>
                <w:szCs w:val="28"/>
              </w:rPr>
              <w:t>О.Е. Насакин</w:t>
            </w:r>
            <w:r w:rsidR="00147A86" w:rsidRPr="001D4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4ED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5069" w:type="dxa"/>
          </w:tcPr>
          <w:p w14:paraId="238F8B6E" w14:textId="77777777" w:rsidR="00FF3FC1" w:rsidRPr="001D4ED5" w:rsidRDefault="00FF3FC1" w:rsidP="001D4ED5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4B57B" w14:textId="77777777" w:rsidR="0062624B" w:rsidRPr="001D4ED5" w:rsidRDefault="0062624B" w:rsidP="001D4ED5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1D4ED5">
              <w:rPr>
                <w:rFonts w:ascii="Times New Roman" w:hAnsi="Times New Roman" w:cs="Times New Roman"/>
                <w:sz w:val="28"/>
                <w:szCs w:val="28"/>
              </w:rPr>
              <w:t>____________________/_____________/</w:t>
            </w:r>
          </w:p>
        </w:tc>
      </w:tr>
    </w:tbl>
    <w:p w14:paraId="25951489" w14:textId="77777777" w:rsidR="001531C7" w:rsidRPr="00A64BDD" w:rsidRDefault="001531C7" w:rsidP="00FF3FC1">
      <w:pPr>
        <w:rPr>
          <w:sz w:val="28"/>
          <w:szCs w:val="28"/>
        </w:rPr>
      </w:pPr>
    </w:p>
    <w:sectPr w:rsidR="001531C7" w:rsidRPr="00A64BDD">
      <w:head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B8FA" w14:textId="77777777" w:rsidR="00AD070D" w:rsidRDefault="00AD070D">
      <w:r>
        <w:separator/>
      </w:r>
    </w:p>
  </w:endnote>
  <w:endnote w:type="continuationSeparator" w:id="0">
    <w:p w14:paraId="4843E417" w14:textId="77777777" w:rsidR="00AD070D" w:rsidRDefault="00AD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3F587" w14:textId="77777777" w:rsidR="00AD070D" w:rsidRDefault="00AD070D">
      <w:r>
        <w:separator/>
      </w:r>
    </w:p>
  </w:footnote>
  <w:footnote w:type="continuationSeparator" w:id="0">
    <w:p w14:paraId="24612535" w14:textId="77777777" w:rsidR="00AD070D" w:rsidRDefault="00AD0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24FD" w14:textId="77777777" w:rsidR="00DD5CA7" w:rsidRDefault="00DD5CA7" w:rsidP="009F62DD">
    <w:pPr>
      <w:pStyle w:val="a3"/>
      <w:jc w:val="center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C7"/>
    <w:rsid w:val="0004772B"/>
    <w:rsid w:val="000901D5"/>
    <w:rsid w:val="000C4C7A"/>
    <w:rsid w:val="000F2114"/>
    <w:rsid w:val="001355AA"/>
    <w:rsid w:val="00144CB5"/>
    <w:rsid w:val="00147A86"/>
    <w:rsid w:val="001531C7"/>
    <w:rsid w:val="001615BD"/>
    <w:rsid w:val="001901CB"/>
    <w:rsid w:val="001D4ED5"/>
    <w:rsid w:val="001D5982"/>
    <w:rsid w:val="001F6FB0"/>
    <w:rsid w:val="00216B78"/>
    <w:rsid w:val="00230669"/>
    <w:rsid w:val="00253E19"/>
    <w:rsid w:val="00256844"/>
    <w:rsid w:val="00276A5E"/>
    <w:rsid w:val="00301856"/>
    <w:rsid w:val="0034129D"/>
    <w:rsid w:val="00370CA3"/>
    <w:rsid w:val="003B40B4"/>
    <w:rsid w:val="003E4A72"/>
    <w:rsid w:val="003E4C92"/>
    <w:rsid w:val="004644D0"/>
    <w:rsid w:val="00474C76"/>
    <w:rsid w:val="004D6F90"/>
    <w:rsid w:val="00512EA2"/>
    <w:rsid w:val="005C6A44"/>
    <w:rsid w:val="005D0A6C"/>
    <w:rsid w:val="0062288F"/>
    <w:rsid w:val="0062624B"/>
    <w:rsid w:val="0063511E"/>
    <w:rsid w:val="006968A7"/>
    <w:rsid w:val="006A14F4"/>
    <w:rsid w:val="006A4A0C"/>
    <w:rsid w:val="006A5976"/>
    <w:rsid w:val="006C5E85"/>
    <w:rsid w:val="007141B7"/>
    <w:rsid w:val="00714735"/>
    <w:rsid w:val="00743DB7"/>
    <w:rsid w:val="00747362"/>
    <w:rsid w:val="00755B80"/>
    <w:rsid w:val="007B598E"/>
    <w:rsid w:val="007E6EF6"/>
    <w:rsid w:val="0081463C"/>
    <w:rsid w:val="00836C06"/>
    <w:rsid w:val="008D4953"/>
    <w:rsid w:val="008D7B34"/>
    <w:rsid w:val="008E4E32"/>
    <w:rsid w:val="008F7637"/>
    <w:rsid w:val="00930099"/>
    <w:rsid w:val="00983292"/>
    <w:rsid w:val="009D7ABA"/>
    <w:rsid w:val="009E6335"/>
    <w:rsid w:val="009F62DD"/>
    <w:rsid w:val="00A3147E"/>
    <w:rsid w:val="00A64BDD"/>
    <w:rsid w:val="00AC4100"/>
    <w:rsid w:val="00AD070D"/>
    <w:rsid w:val="00B10665"/>
    <w:rsid w:val="00B23466"/>
    <w:rsid w:val="00B659CA"/>
    <w:rsid w:val="00B84CB9"/>
    <w:rsid w:val="00B94CEA"/>
    <w:rsid w:val="00BA124B"/>
    <w:rsid w:val="00C302D1"/>
    <w:rsid w:val="00C35434"/>
    <w:rsid w:val="00C55985"/>
    <w:rsid w:val="00C60493"/>
    <w:rsid w:val="00C63E53"/>
    <w:rsid w:val="00C95815"/>
    <w:rsid w:val="00CE3191"/>
    <w:rsid w:val="00D24BBE"/>
    <w:rsid w:val="00D5632C"/>
    <w:rsid w:val="00D56715"/>
    <w:rsid w:val="00D6354F"/>
    <w:rsid w:val="00D67049"/>
    <w:rsid w:val="00DB7F66"/>
    <w:rsid w:val="00DD5CA7"/>
    <w:rsid w:val="00DE424F"/>
    <w:rsid w:val="00DF718F"/>
    <w:rsid w:val="00E6363A"/>
    <w:rsid w:val="00E92B52"/>
    <w:rsid w:val="00EA0744"/>
    <w:rsid w:val="00EA1366"/>
    <w:rsid w:val="00EA1582"/>
    <w:rsid w:val="00EB6367"/>
    <w:rsid w:val="00ED3312"/>
    <w:rsid w:val="00EE42AF"/>
    <w:rsid w:val="00F03127"/>
    <w:rsid w:val="00F85F72"/>
    <w:rsid w:val="00FA3BD1"/>
    <w:rsid w:val="00FB2496"/>
    <w:rsid w:val="00FF02DC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349C362"/>
  <w15:chartTrackingRefBased/>
  <w15:docId w15:val="{2A792CB0-E82F-427A-B337-8F338C93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FF3F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FF3FC1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147A86"/>
    <w:pPr>
      <w:autoSpaceDE/>
      <w:autoSpaceDN/>
      <w:spacing w:after="160" w:line="240" w:lineRule="exact"/>
    </w:pPr>
    <w:rPr>
      <w:rFonts w:ascii="Tahoma" w:hAnsi="Tahoma"/>
      <w:lang w:val="en-US" w:eastAsia="en-US"/>
    </w:rPr>
  </w:style>
  <w:style w:type="paragraph" w:customStyle="1" w:styleId="a7">
    <w:name w:val="Знак Знак Знак"/>
    <w:basedOn w:val="a"/>
    <w:rsid w:val="00147A86"/>
    <w:pPr>
      <w:autoSpaceDE/>
      <w:autoSpaceDN/>
      <w:spacing w:after="160" w:line="240" w:lineRule="exact"/>
    </w:pPr>
    <w:rPr>
      <w:rFonts w:ascii="Tahoma" w:hAnsi="Tahoma"/>
      <w:lang w:val="en-US" w:eastAsia="en-US"/>
    </w:rPr>
  </w:style>
  <w:style w:type="paragraph" w:styleId="a8">
    <w:name w:val="Обычный (веб)"/>
    <w:basedOn w:val="a"/>
    <w:rsid w:val="00147A86"/>
    <w:pPr>
      <w:autoSpaceDE/>
      <w:autoSpaceDN/>
      <w:spacing w:before="120" w:after="120"/>
    </w:pPr>
    <w:rPr>
      <w:sz w:val="24"/>
      <w:szCs w:val="24"/>
    </w:rPr>
  </w:style>
  <w:style w:type="paragraph" w:customStyle="1" w:styleId="111">
    <w:name w:val="Знак1 Знак Знак1 Знак Знак Знак1 Знак Знак Знак Знак Знак Знак Знак Знак Знак Знак Знак Знак Знак Знак"/>
    <w:basedOn w:val="a"/>
    <w:link w:val="a0"/>
    <w:autoRedefine/>
    <w:rsid w:val="006A4A0C"/>
    <w:pPr>
      <w:autoSpaceDE/>
      <w:autoSpaceDN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Bodytext6">
    <w:name w:val="Body text (6)_"/>
    <w:link w:val="Bodytext60"/>
    <w:rsid w:val="00474C76"/>
    <w:rPr>
      <w:b/>
      <w:bCs/>
      <w:sz w:val="22"/>
      <w:szCs w:val="22"/>
      <w:lang w:bidi="ar-SA"/>
    </w:rPr>
  </w:style>
  <w:style w:type="paragraph" w:customStyle="1" w:styleId="Bodytext60">
    <w:name w:val="Body text (6)"/>
    <w:basedOn w:val="a"/>
    <w:link w:val="Bodytext6"/>
    <w:rsid w:val="00474C76"/>
    <w:pPr>
      <w:shd w:val="clear" w:color="auto" w:fill="FFFFFF"/>
      <w:autoSpaceDE/>
      <w:autoSpaceDN/>
      <w:spacing w:line="240" w:lineRule="atLeast"/>
    </w:pPr>
    <w:rPr>
      <w:b/>
      <w:bCs/>
      <w:sz w:val="22"/>
      <w:szCs w:val="22"/>
      <w:lang w:val="ru-RU" w:eastAsia="ru-RU"/>
    </w:rPr>
  </w:style>
  <w:style w:type="character" w:styleId="a9">
    <w:name w:val="page number"/>
    <w:basedOn w:val="a0"/>
    <w:rsid w:val="00B6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 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Олег Насакин</cp:lastModifiedBy>
  <cp:revision>2</cp:revision>
  <dcterms:created xsi:type="dcterms:W3CDTF">2025-11-06T07:59:00Z</dcterms:created>
  <dcterms:modified xsi:type="dcterms:W3CDTF">2025-11-06T07:59:00Z</dcterms:modified>
</cp:coreProperties>
</file>