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6C9B" w14:textId="1D83C33B" w:rsidR="00BF2E39" w:rsidRPr="00DA5852" w:rsidRDefault="00BF2E39" w:rsidP="00AB5984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A5852">
        <w:rPr>
          <w:rFonts w:ascii="Times New Roman" w:hAnsi="Times New Roman"/>
          <w:b/>
          <w:bCs/>
          <w:color w:val="000000" w:themeColor="text1"/>
          <w:sz w:val="24"/>
          <w:szCs w:val="24"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DA5852" w:rsidRPr="00DA5852" w14:paraId="37E55464" w14:textId="77777777" w:rsidTr="00B344A8">
        <w:tc>
          <w:tcPr>
            <w:tcW w:w="4676" w:type="dxa"/>
            <w:shd w:val="clear" w:color="auto" w:fill="auto"/>
          </w:tcPr>
          <w:p w14:paraId="69C35FFE" w14:textId="77777777" w:rsidR="00AC22CC" w:rsidRPr="00DA5852" w:rsidRDefault="00AC22CC" w:rsidP="0070610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58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Москва</w:t>
            </w:r>
          </w:p>
        </w:tc>
        <w:tc>
          <w:tcPr>
            <w:tcW w:w="4678" w:type="dxa"/>
            <w:shd w:val="clear" w:color="auto" w:fill="auto"/>
          </w:tcPr>
          <w:p w14:paraId="0746883E" w14:textId="53B7EB7A" w:rsidR="00AC22CC" w:rsidRPr="00DA5852" w:rsidRDefault="00AC22CC" w:rsidP="00E6235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E750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u w:val="single"/>
              </w:rPr>
              <w:t xml:space="preserve">«__» </w:t>
            </w:r>
            <w:r w:rsidR="002E7505" w:rsidRPr="002E750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u w:val="single"/>
                <w:lang w:val="en-US"/>
              </w:rPr>
              <w:t>_________</w:t>
            </w:r>
            <w:r w:rsidRPr="002E750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DA5852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20</w:t>
            </w:r>
            <w:r w:rsidR="00E62358" w:rsidRPr="00DA5852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2</w:t>
            </w:r>
            <w:r w:rsidR="00E82A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5</w:t>
            </w:r>
            <w:r w:rsidR="002F36B5" w:rsidRPr="00DA5852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DA5852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г.</w:t>
            </w:r>
          </w:p>
        </w:tc>
      </w:tr>
    </w:tbl>
    <w:p w14:paraId="5D0C0477" w14:textId="140DDA0E" w:rsidR="00A30CBE" w:rsidRDefault="00AC22CC" w:rsidP="00A30CBE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  <w:r w:rsidRPr="00DA5852">
        <w:rPr>
          <w:rFonts w:ascii="Times New Roman" w:hAnsi="Times New Roman"/>
          <w:noProof/>
          <w:color w:val="FF0000"/>
          <w:sz w:val="24"/>
          <w:szCs w:val="24"/>
        </w:rPr>
        <w:t xml:space="preserve"> </w:t>
      </w:r>
    </w:p>
    <w:p w14:paraId="613D80DB" w14:textId="7F9596BC" w:rsidR="00DA5852" w:rsidRPr="00800476" w:rsidRDefault="00DA5852" w:rsidP="00DA5852">
      <w:pPr>
        <w:pStyle w:val="ac"/>
        <w:rPr>
          <w:color w:val="000000" w:themeColor="text1"/>
          <w:sz w:val="24"/>
          <w:szCs w:val="24"/>
        </w:rPr>
      </w:pPr>
      <w:r w:rsidRPr="00DA6005">
        <w:rPr>
          <w:color w:val="000000" w:themeColor="text1"/>
          <w:sz w:val="24"/>
          <w:szCs w:val="24"/>
        </w:rPr>
        <w:t xml:space="preserve">гр. </w:t>
      </w:r>
      <w:r w:rsidR="00E82A56" w:rsidRPr="00E82A56">
        <w:rPr>
          <w:color w:val="000000" w:themeColor="text1"/>
          <w:sz w:val="24"/>
          <w:szCs w:val="24"/>
        </w:rPr>
        <w:t xml:space="preserve">Леонова Анастасия Геннадьевна (дата рождения: 16.06.1974, место рождения: гор. Москва, СНИЛС 025-869- 347 88, ИНН 773503269053, регистрация по месту жительства: 124575, г. Москва, г. Зеленоград, корп. 915, кв. 77) </w:t>
      </w:r>
      <w:r w:rsidRPr="00DA6005">
        <w:rPr>
          <w:color w:val="000000" w:themeColor="text1"/>
          <w:sz w:val="24"/>
          <w:szCs w:val="24"/>
        </w:rPr>
        <w:t>(далее по тексту - должник), именуемая в дальнейшем «Продавец», в лице</w:t>
      </w:r>
    </w:p>
    <w:p w14:paraId="363BE762" w14:textId="4341D093" w:rsidR="00673137" w:rsidRPr="00DA6005" w:rsidRDefault="00DA5852" w:rsidP="00DA5852">
      <w:pPr>
        <w:spacing w:after="0" w:line="240" w:lineRule="auto"/>
        <w:ind w:firstLine="5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6005">
        <w:rPr>
          <w:rFonts w:ascii="Times New Roman" w:hAnsi="Times New Roman"/>
          <w:color w:val="000000" w:themeColor="text1"/>
          <w:sz w:val="24"/>
          <w:szCs w:val="24"/>
        </w:rPr>
        <w:t xml:space="preserve">Организатора торгов - Финансового управляющего </w:t>
      </w:r>
      <w:r w:rsidR="00E82A56">
        <w:rPr>
          <w:rFonts w:ascii="Times New Roman" w:hAnsi="Times New Roman"/>
          <w:color w:val="000000" w:themeColor="text1"/>
          <w:sz w:val="24"/>
          <w:szCs w:val="24"/>
        </w:rPr>
        <w:t>Леоновой А. Г</w:t>
      </w:r>
      <w:r w:rsidRPr="00DA6005">
        <w:rPr>
          <w:rFonts w:ascii="Times New Roman" w:hAnsi="Times New Roman"/>
          <w:color w:val="000000" w:themeColor="text1"/>
          <w:sz w:val="24"/>
          <w:szCs w:val="24"/>
        </w:rPr>
        <w:t xml:space="preserve">. - Левина Михаила Геннадьевича (ИНН 770402181456, СНИЛС 106-886-208 76) - член СОЮЗ АУ «ВОЗРОЖДЕНИЕ» (ОГРН 1127799026486, ИНН 7718748282, адрес: 101000, г Москва, вн. тер. г. муниципальный округ Басманный, б-р Покровский, д. 4/17, стр.1, пом. </w:t>
      </w:r>
      <w:r w:rsidRPr="00DA6005">
        <w:rPr>
          <w:rFonts w:ascii="Times New Roman" w:hAnsi="Times New Roman"/>
          <w:color w:val="000000" w:themeColor="text1"/>
          <w:sz w:val="24"/>
          <w:szCs w:val="24"/>
          <w:lang w:val="en-US"/>
        </w:rPr>
        <w:t>II</w:t>
      </w:r>
      <w:r w:rsidRPr="00DA6005">
        <w:rPr>
          <w:rFonts w:ascii="Times New Roman" w:hAnsi="Times New Roman"/>
          <w:color w:val="000000" w:themeColor="text1"/>
          <w:sz w:val="24"/>
          <w:szCs w:val="24"/>
        </w:rPr>
        <w:t xml:space="preserve">), действующего на основании Решения Арбитражного суда города Москвы от </w:t>
      </w:r>
      <w:r w:rsidR="00E82A56" w:rsidRPr="00E82A56">
        <w:rPr>
          <w:rFonts w:ascii="Times New Roman" w:hAnsi="Times New Roman"/>
          <w:color w:val="000000" w:themeColor="text1"/>
          <w:sz w:val="24"/>
          <w:szCs w:val="24"/>
        </w:rPr>
        <w:t xml:space="preserve">21.10.2024 </w:t>
      </w:r>
      <w:r w:rsidRPr="00DA6005">
        <w:rPr>
          <w:rFonts w:ascii="Times New Roman" w:hAnsi="Times New Roman"/>
          <w:color w:val="000000" w:themeColor="text1"/>
          <w:sz w:val="24"/>
          <w:szCs w:val="24"/>
        </w:rPr>
        <w:t xml:space="preserve">г. по делу № </w:t>
      </w:r>
      <w:r w:rsidR="00E82A56" w:rsidRPr="00E82A56">
        <w:rPr>
          <w:rFonts w:ascii="Times New Roman" w:hAnsi="Times New Roman"/>
          <w:color w:val="000000" w:themeColor="text1"/>
          <w:sz w:val="24"/>
          <w:szCs w:val="24"/>
        </w:rPr>
        <w:t>А40-206968/24</w:t>
      </w:r>
      <w:r w:rsidR="00F85348" w:rsidRPr="00DA600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21E7C" w:rsidRPr="00DA6005">
        <w:rPr>
          <w:rFonts w:ascii="Times New Roman" w:hAnsi="Times New Roman"/>
          <w:color w:val="000000" w:themeColor="text1"/>
          <w:sz w:val="24"/>
          <w:szCs w:val="24"/>
        </w:rPr>
        <w:t>с одной стороны, и</w:t>
      </w:r>
      <w:r w:rsidR="00E82A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E53ABA4" w14:textId="4D0755D9" w:rsidR="00AC22CC" w:rsidRDefault="005276A4" w:rsidP="00DA585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Hlk111116356"/>
      <w:r w:rsidRPr="00DA5852">
        <w:rPr>
          <w:rFonts w:ascii="Times New Roman" w:hAnsi="Times New Roman"/>
          <w:color w:val="000000" w:themeColor="text1"/>
          <w:sz w:val="24"/>
          <w:szCs w:val="24"/>
        </w:rPr>
        <w:t>__________</w:t>
      </w:r>
      <w:r w:rsidR="00AC22CC" w:rsidRPr="00DA5852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</w:t>
      </w:r>
      <w:r w:rsidRPr="00DA5852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="002F36B5" w:rsidRPr="00DA5852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Pr="00DA5852">
        <w:rPr>
          <w:rFonts w:ascii="Times New Roman" w:hAnsi="Times New Roman"/>
          <w:color w:val="000000" w:themeColor="text1"/>
          <w:sz w:val="24"/>
          <w:szCs w:val="24"/>
        </w:rPr>
        <w:t>, именуемый (ая)</w:t>
      </w:r>
      <w:r w:rsidR="00BF2E39" w:rsidRPr="00DA5852">
        <w:rPr>
          <w:rFonts w:ascii="Times New Roman" w:hAnsi="Times New Roman"/>
          <w:color w:val="000000" w:themeColor="text1"/>
          <w:sz w:val="24"/>
          <w:szCs w:val="24"/>
        </w:rPr>
        <w:t xml:space="preserve"> в дальнейшем </w:t>
      </w:r>
      <w:r w:rsidR="00CB1ADB" w:rsidRPr="00DA5852">
        <w:rPr>
          <w:rFonts w:ascii="Times New Roman" w:hAnsi="Times New Roman"/>
          <w:color w:val="000000" w:themeColor="text1"/>
          <w:sz w:val="24"/>
          <w:szCs w:val="24"/>
        </w:rPr>
        <w:t>«Покупатель»,</w:t>
      </w:r>
      <w:r w:rsidR="00BF2E39" w:rsidRPr="00DA5852">
        <w:rPr>
          <w:rFonts w:ascii="Times New Roman" w:hAnsi="Times New Roman"/>
          <w:color w:val="000000" w:themeColor="text1"/>
          <w:sz w:val="24"/>
          <w:szCs w:val="24"/>
        </w:rPr>
        <w:t xml:space="preserve"> действ</w:t>
      </w:r>
      <w:r w:rsidR="00CB1ADB" w:rsidRPr="00DA5852">
        <w:rPr>
          <w:rFonts w:ascii="Times New Roman" w:hAnsi="Times New Roman"/>
          <w:color w:val="000000" w:themeColor="text1"/>
          <w:sz w:val="24"/>
          <w:szCs w:val="24"/>
        </w:rPr>
        <w:t>ующ</w:t>
      </w:r>
      <w:r w:rsidRPr="00DA5852">
        <w:rPr>
          <w:rFonts w:ascii="Times New Roman" w:hAnsi="Times New Roman"/>
          <w:color w:val="000000" w:themeColor="text1"/>
          <w:sz w:val="24"/>
          <w:szCs w:val="24"/>
        </w:rPr>
        <w:t>ий</w:t>
      </w:r>
      <w:r w:rsidR="00BF2E39" w:rsidRPr="00DA5852">
        <w:rPr>
          <w:rFonts w:ascii="Times New Roman" w:hAnsi="Times New Roman"/>
          <w:color w:val="000000" w:themeColor="text1"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  <w:bookmarkEnd w:id="0"/>
    </w:p>
    <w:p w14:paraId="46ACB2C9" w14:textId="77777777" w:rsidR="00DA5852" w:rsidRPr="00DA5852" w:rsidRDefault="00DA5852" w:rsidP="00DA585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AECA43E" w14:textId="77777777" w:rsidR="00BF2E39" w:rsidRPr="00DA5852" w:rsidRDefault="00BF2E39" w:rsidP="00EF519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A5852">
        <w:rPr>
          <w:rFonts w:ascii="Times New Roman" w:hAnsi="Times New Roman"/>
          <w:b/>
          <w:color w:val="000000" w:themeColor="text1"/>
          <w:sz w:val="24"/>
          <w:szCs w:val="24"/>
        </w:rPr>
        <w:t>Предмет договора</w:t>
      </w:r>
    </w:p>
    <w:p w14:paraId="6365CD6A" w14:textId="77777777" w:rsidR="009308A2" w:rsidRPr="00DA5852" w:rsidRDefault="009308A2" w:rsidP="00F5545F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86E8F69" w14:textId="2E70387C" w:rsidR="009D60EF" w:rsidRPr="00DA5852" w:rsidRDefault="00710D01" w:rsidP="00E41EA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DA5852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14:paraId="2233AA91" w14:textId="21A192BB" w:rsidR="00E41EA9" w:rsidRDefault="00E41EA9" w:rsidP="00282E2D">
      <w:pPr>
        <w:spacing w:after="0" w:line="240" w:lineRule="auto"/>
        <w:jc w:val="both"/>
        <w:rPr>
          <w:rFonts w:ascii="Times New Roman" w:hAnsi="Times New Roman"/>
          <w:b/>
          <w:bCs/>
          <w:noProof/>
          <w:color w:val="FF0000"/>
          <w:sz w:val="24"/>
          <w:szCs w:val="24"/>
        </w:rPr>
      </w:pPr>
    </w:p>
    <w:p w14:paraId="43E91ADD" w14:textId="77777777" w:rsidR="00E82A56" w:rsidRPr="00E82A56" w:rsidRDefault="00E82A56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82A56">
        <w:rPr>
          <w:rFonts w:ascii="Times New Roman" w:hAnsi="Times New Roman"/>
          <w:b/>
          <w:bCs/>
          <w:noProof/>
          <w:sz w:val="24"/>
          <w:szCs w:val="24"/>
        </w:rPr>
        <w:t xml:space="preserve">Лот №1: </w:t>
      </w:r>
    </w:p>
    <w:p w14:paraId="60B86E78" w14:textId="77777777" w:rsidR="00E82A56" w:rsidRPr="00E82A56" w:rsidRDefault="00E82A56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82A56">
        <w:rPr>
          <w:rFonts w:ascii="Times New Roman" w:hAnsi="Times New Roman"/>
          <w:b/>
          <w:bCs/>
          <w:noProof/>
          <w:sz w:val="24"/>
          <w:szCs w:val="24"/>
        </w:rPr>
        <w:t>- Земельный участок, кадастровый номер: 50:09:0050211:291, назначение: для ведения садоводства, площадь: 607 +/- 17 кв. м., местоположение установлено относительно ориентира, расположенного в границах участка. Почтовый адрес ориентира: обл. Московская, р-н Солнечногорский, с. п. Соколовское, д. Васюково, с/т «Алексеевское», участок 291.</w:t>
      </w:r>
    </w:p>
    <w:p w14:paraId="1E72D7CC" w14:textId="77777777" w:rsidR="00E82A56" w:rsidRPr="00E82A56" w:rsidRDefault="00E82A56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82A56">
        <w:rPr>
          <w:rFonts w:ascii="Times New Roman" w:hAnsi="Times New Roman"/>
          <w:b/>
          <w:bCs/>
          <w:noProof/>
          <w:sz w:val="24"/>
          <w:szCs w:val="24"/>
        </w:rPr>
        <w:t>-Нежилое здание, кадастровый номер: 50:09:0000000:186579, площадь: 57,8 кв. м., расположенное по адресу: Московская обл., р-н Солнечногорский, с. п. Соколовское, д. Васюково, с. т. Алексеевское, уч-к 291.</w:t>
      </w:r>
    </w:p>
    <w:p w14:paraId="045A79FD" w14:textId="77777777" w:rsidR="00E82A56" w:rsidRDefault="00E82A56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4F590420" w14:textId="00063441" w:rsidR="00CA2253" w:rsidRDefault="00CA2253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и/или</w:t>
      </w:r>
    </w:p>
    <w:p w14:paraId="2A829913" w14:textId="77777777" w:rsidR="00CA2253" w:rsidRPr="00E82A56" w:rsidRDefault="00CA2253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1E069E3A" w14:textId="77777777" w:rsidR="00E82A56" w:rsidRPr="00E82A56" w:rsidRDefault="00E82A56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82A56">
        <w:rPr>
          <w:rFonts w:ascii="Times New Roman" w:hAnsi="Times New Roman"/>
          <w:b/>
          <w:bCs/>
          <w:noProof/>
          <w:sz w:val="24"/>
          <w:szCs w:val="24"/>
        </w:rPr>
        <w:t>Лот №2:</w:t>
      </w:r>
    </w:p>
    <w:p w14:paraId="7EF0DD33" w14:textId="77777777" w:rsidR="00E82A56" w:rsidRPr="00E82A56" w:rsidRDefault="00E82A56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82A56">
        <w:rPr>
          <w:rFonts w:ascii="Times New Roman" w:hAnsi="Times New Roman"/>
          <w:b/>
          <w:bCs/>
          <w:noProof/>
          <w:sz w:val="24"/>
          <w:szCs w:val="24"/>
        </w:rPr>
        <w:t>-Земельный участок, кадастровый номер: 62:05:1660101:25, назначение: для ведения личного подсобного хозяйства, площадь: 1500 +/- 27 кв. м., расположенный по адресу: обл. Рязанская, р-н Клепиковский, д. Мамоново, д. 14</w:t>
      </w:r>
    </w:p>
    <w:p w14:paraId="46A4902D" w14:textId="59276782" w:rsidR="00627B12" w:rsidRDefault="00E82A56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82A56">
        <w:rPr>
          <w:rFonts w:ascii="Times New Roman" w:hAnsi="Times New Roman"/>
          <w:b/>
          <w:bCs/>
          <w:noProof/>
          <w:sz w:val="24"/>
          <w:szCs w:val="24"/>
        </w:rPr>
        <w:t>-Жилое здание, кадастровый номер: 62:05:1660101:33, площадь: 47,2 кв. м., расположенный по адресу: обл. Рязанская, р-н Клепиковский, д. Мамоново, д. 14</w:t>
      </w:r>
      <w:r>
        <w:rPr>
          <w:rFonts w:ascii="Times New Roman" w:hAnsi="Times New Roman"/>
          <w:b/>
          <w:bCs/>
          <w:noProof/>
          <w:sz w:val="24"/>
          <w:szCs w:val="24"/>
        </w:rPr>
        <w:t>.</w:t>
      </w:r>
    </w:p>
    <w:p w14:paraId="33921066" w14:textId="77777777" w:rsidR="00E82A56" w:rsidRPr="00E82A56" w:rsidRDefault="00E82A56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3AF6271" w14:textId="54526307" w:rsidR="00710D01" w:rsidRPr="000F43CD" w:rsidRDefault="00AA17ED" w:rsidP="00AA17E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0F43C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1.2. </w:t>
      </w:r>
      <w:r w:rsidR="00710D01" w:rsidRPr="000F43C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</w:t>
      </w:r>
      <w:r w:rsidR="000332A3" w:rsidRPr="000F43CD">
        <w:rPr>
          <w:rFonts w:ascii="Times New Roman" w:hAnsi="Times New Roman"/>
          <w:noProof/>
          <w:color w:val="000000" w:themeColor="text1"/>
          <w:sz w:val="24"/>
          <w:szCs w:val="24"/>
        </w:rPr>
        <w:t>№</w:t>
      </w:r>
      <w:r w:rsidR="00710D01" w:rsidRPr="000F43C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127-ФЗ «О несостоятельности (банкротстве)», по результатам проведения открытых торгов в </w:t>
      </w:r>
      <w:r w:rsidR="00710D01" w:rsidRPr="003E036D">
        <w:rPr>
          <w:rFonts w:ascii="Times New Roman" w:hAnsi="Times New Roman"/>
          <w:noProof/>
          <w:color w:val="000000" w:themeColor="text1"/>
          <w:sz w:val="24"/>
          <w:szCs w:val="24"/>
        </w:rPr>
        <w:t>форме</w:t>
      </w:r>
      <w:r w:rsidR="003E036D" w:rsidRPr="003E036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аукциона</w:t>
      </w:r>
      <w:r w:rsidR="00710D01" w:rsidRPr="003E036D">
        <w:rPr>
          <w:rFonts w:ascii="Times New Roman" w:hAnsi="Times New Roman"/>
          <w:noProof/>
          <w:color w:val="000000" w:themeColor="text1"/>
          <w:sz w:val="24"/>
          <w:szCs w:val="24"/>
        </w:rPr>
        <w:t>,</w:t>
      </w:r>
      <w:r w:rsidR="00710D01" w:rsidRPr="000F43C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по продаже имущества Продавца, состоявшихся на электронной торговой площадке АО Торговая площадка «Новые информационные сервисы», размещенной на сайте в сети Интернет </w:t>
      </w:r>
      <w:hyperlink r:id="rId8" w:history="1">
        <w:r w:rsidR="00710D01" w:rsidRPr="000F43CD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</w:rPr>
          <w:t>http://www.</w:t>
        </w:r>
        <w:r w:rsidR="00710D01" w:rsidRPr="000F43CD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  <w:lang w:val="en-US"/>
          </w:rPr>
          <w:t>nistp</w:t>
        </w:r>
        <w:r w:rsidR="00710D01" w:rsidRPr="000F43CD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</w:rPr>
          <w:t>.ru</w:t>
        </w:r>
      </w:hyperlink>
      <w:r w:rsidR="00710D01" w:rsidRPr="000F43CD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7752ABA7" w14:textId="77777777" w:rsidR="00AB4413" w:rsidRPr="000F43CD" w:rsidRDefault="00AB4413" w:rsidP="00A72B6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5CE4AF5F" w14:textId="77777777" w:rsidR="00BF2E39" w:rsidRPr="000F43CD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F43CD">
        <w:rPr>
          <w:rFonts w:ascii="Times New Roman" w:hAnsi="Times New Roman"/>
          <w:b/>
          <w:color w:val="000000" w:themeColor="text1"/>
          <w:sz w:val="24"/>
          <w:szCs w:val="24"/>
        </w:rPr>
        <w:t>Обязанности Сторон</w:t>
      </w:r>
    </w:p>
    <w:p w14:paraId="4C28B5DD" w14:textId="77777777" w:rsidR="009308A2" w:rsidRPr="000F43CD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0D5BDC5" w14:textId="77777777" w:rsidR="00BF2E39" w:rsidRPr="000F43CD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0F43CD">
        <w:rPr>
          <w:rFonts w:ascii="Times New Roman" w:hAnsi="Times New Roman"/>
          <w:noProof/>
          <w:color w:val="000000" w:themeColor="text1"/>
          <w:sz w:val="24"/>
          <w:szCs w:val="24"/>
        </w:rPr>
        <w:t>2.1. Продавец обязан:</w:t>
      </w:r>
    </w:p>
    <w:p w14:paraId="32DE0A48" w14:textId="77777777" w:rsidR="00BF2E39" w:rsidRPr="000F43CD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0F43CD">
        <w:rPr>
          <w:rFonts w:ascii="Times New Roman" w:hAnsi="Times New Roman"/>
          <w:noProof/>
          <w:color w:val="000000" w:themeColor="text1"/>
          <w:sz w:val="24"/>
          <w:szCs w:val="24"/>
        </w:rPr>
        <w:lastRenderedPageBreak/>
        <w:t>2.1.1. Подготовить Имущество к передаче, включая составление передаточного акта, указанного в п. 4.</w:t>
      </w:r>
      <w:r w:rsidR="0042020F" w:rsidRPr="000F43CD">
        <w:rPr>
          <w:rFonts w:ascii="Times New Roman" w:hAnsi="Times New Roman"/>
          <w:noProof/>
          <w:color w:val="000000" w:themeColor="text1"/>
          <w:sz w:val="24"/>
          <w:szCs w:val="24"/>
        </w:rPr>
        <w:t>1</w:t>
      </w:r>
      <w:r w:rsidRPr="000F43CD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0B3D2C39" w14:textId="77777777" w:rsidR="00BF2E39" w:rsidRPr="000F43CD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0F43CD">
        <w:rPr>
          <w:rFonts w:ascii="Times New Roman" w:hAnsi="Times New Roman"/>
          <w:noProof/>
          <w:color w:val="000000" w:themeColor="text1"/>
          <w:sz w:val="24"/>
          <w:szCs w:val="24"/>
        </w:rPr>
        <w:t>2.1.2. Передать Покупателю Имущество по акту в срок, установленный п. 4.</w:t>
      </w:r>
      <w:r w:rsidR="0042020F" w:rsidRPr="000F43CD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0F43CD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44D645CC" w14:textId="77777777" w:rsidR="00BF2E39" w:rsidRPr="000F43CD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0F43CD">
        <w:rPr>
          <w:rFonts w:ascii="Times New Roman" w:hAnsi="Times New Roman"/>
          <w:noProof/>
          <w:color w:val="000000" w:themeColor="text1"/>
          <w:sz w:val="24"/>
          <w:szCs w:val="24"/>
        </w:rPr>
        <w:t>2.2. Покупатель обязан:</w:t>
      </w:r>
    </w:p>
    <w:p w14:paraId="6B407AB3" w14:textId="77777777" w:rsidR="00BF2E39" w:rsidRPr="000F43CD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0F43C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113B6" w:rsidRPr="000F43CD">
        <w:rPr>
          <w:rFonts w:ascii="Times New Roman" w:hAnsi="Times New Roman"/>
          <w:noProof/>
          <w:color w:val="000000" w:themeColor="text1"/>
          <w:sz w:val="24"/>
          <w:szCs w:val="24"/>
        </w:rPr>
        <w:t>предусмотренном настоящим</w:t>
      </w:r>
      <w:r w:rsidRPr="000F43C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договором.</w:t>
      </w:r>
    </w:p>
    <w:p w14:paraId="0FD7A3B2" w14:textId="33233506" w:rsidR="009D60EF" w:rsidRPr="000F43CD" w:rsidRDefault="00BF2E39" w:rsidP="00E41EA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0F43CD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5B95743" w14:textId="77777777" w:rsidR="003E036D" w:rsidRPr="00DA5852" w:rsidRDefault="003E036D" w:rsidP="00E82A56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2C752758" w14:textId="77777777" w:rsidR="00DE33E7" w:rsidRPr="007816FB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816FB">
        <w:rPr>
          <w:rFonts w:ascii="Times New Roman" w:hAnsi="Times New Roman"/>
          <w:b/>
          <w:color w:val="000000" w:themeColor="text1"/>
          <w:sz w:val="24"/>
          <w:szCs w:val="24"/>
        </w:rPr>
        <w:t>Стоимость Имущества и порядок его оплаты</w:t>
      </w:r>
    </w:p>
    <w:p w14:paraId="257326A6" w14:textId="77777777" w:rsidR="009308A2" w:rsidRPr="007816FB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D9E7350" w14:textId="77777777" w:rsidR="006A7AFE" w:rsidRPr="007816F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3.1. Общая стоимость Имущества составляет </w:t>
      </w:r>
      <w:r w:rsidR="00664311"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685813"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руб.</w:t>
      </w:r>
      <w:r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664311"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685813"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>) руб. 00</w:t>
      </w:r>
      <w:r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</w:t>
      </w:r>
      <w:r w:rsidR="00685813"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</w:p>
    <w:p w14:paraId="52BAA911" w14:textId="77777777" w:rsidR="00BF2E39" w:rsidRPr="007816FB" w:rsidRDefault="00664311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>3.2. Задаток в сумме _________</w:t>
      </w:r>
      <w:r w:rsidR="005F3AFC"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>________</w:t>
      </w:r>
      <w:r w:rsidR="00BF2E39"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>) руб</w:t>
      </w:r>
      <w:r w:rsidR="00685813"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>. 00</w:t>
      </w:r>
      <w:r w:rsidR="00BF2E39"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DF4C552" w14:textId="77777777" w:rsidR="00BF2E39" w:rsidRPr="007816F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3.3. За вычетом суммы задатка Покупатель должен уплатить </w:t>
      </w:r>
      <w:r w:rsidR="00664311"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>___________</w:t>
      </w:r>
      <w:r w:rsidR="005F3AFC"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664311"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>__________________</w:t>
      </w:r>
      <w:r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) </w:t>
      </w:r>
      <w:r w:rsidR="00685813"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>руб. 00</w:t>
      </w:r>
      <w:r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242B3F5" w14:textId="12A94DEE" w:rsidR="00BF2E39" w:rsidRPr="007816FB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>3.4. Обязанность Покупателя по оплате Имущества считается исполненной с момента поступления денежных с</w:t>
      </w:r>
      <w:r w:rsidR="0042020F"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>редств в сумме, указанной в п. 3</w:t>
      </w:r>
      <w:r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>.1. договора, на расчетный счет Продавца.</w:t>
      </w:r>
    </w:p>
    <w:p w14:paraId="041F5884" w14:textId="6EA43355" w:rsidR="00552AB6" w:rsidRPr="00AC34CB" w:rsidRDefault="00552A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3.5. </w:t>
      </w:r>
      <w:r w:rsidR="001E7EFC" w:rsidRPr="007816FB">
        <w:rPr>
          <w:rFonts w:ascii="Times New Roman" w:hAnsi="Times New Roman"/>
          <w:noProof/>
          <w:color w:val="000000" w:themeColor="text1"/>
          <w:sz w:val="24"/>
          <w:szCs w:val="24"/>
        </w:rPr>
        <w:t>Стоимость Имущества учитывает его состояние на момент передачи Покупателю</w:t>
      </w:r>
      <w:r w:rsidR="001E7EFC"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  <w:r w:rsidR="001E7EFC" w:rsidRPr="00AC34CB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1E7EFC"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>Имущество было в эксплуатации и продается в состоянии «как есть», со всеми явными и скрытыми достоинствами и недостатками.</w:t>
      </w:r>
    </w:p>
    <w:p w14:paraId="23FE7753" w14:textId="77777777" w:rsidR="009308A2" w:rsidRPr="00AC34CB" w:rsidRDefault="009308A2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74348344" w14:textId="77777777" w:rsidR="00BF2E39" w:rsidRPr="00AC34CB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C34CB">
        <w:rPr>
          <w:rFonts w:ascii="Times New Roman" w:hAnsi="Times New Roman"/>
          <w:b/>
          <w:color w:val="000000" w:themeColor="text1"/>
          <w:sz w:val="24"/>
          <w:szCs w:val="24"/>
        </w:rPr>
        <w:t>Передача Имущества</w:t>
      </w:r>
    </w:p>
    <w:p w14:paraId="1D9CB8EC" w14:textId="77777777" w:rsidR="009308A2" w:rsidRPr="00AC34CB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06EFAE5" w14:textId="77777777" w:rsidR="00BF2E39" w:rsidRPr="00AC34CB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>4.1</w:t>
      </w:r>
      <w:r w:rsidR="00BF2E39"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14:paraId="5C9BEFC4" w14:textId="77777777" w:rsidR="00BF2E39" w:rsidRPr="00AC34C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>4.</w:t>
      </w:r>
      <w:r w:rsidR="007113B6"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Передача Имущества должна </w:t>
      </w:r>
      <w:r w:rsidR="00266620"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>быть осуществлена в течение 10</w:t>
      </w:r>
      <w:r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рабочих дней со дня его полной оплаты, согласно раздела 3 настоящего договора.</w:t>
      </w:r>
    </w:p>
    <w:p w14:paraId="03CF5A66" w14:textId="764FB0D6" w:rsidR="004218E7" w:rsidRPr="00AC34CB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>4.3.</w:t>
      </w:r>
      <w:r w:rsidR="006C480B"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 </w:t>
      </w:r>
      <w:bookmarkStart w:id="1" w:name="_Hlk65063172"/>
      <w:r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>В случае уклонения Покупателя от приемки Имущества или от подписания передаточного акта риск случайной  гибели или повреждения Имущества переходит от Продавца к Покупателю по истечении срока, указанного в п.4.2. Договора</w:t>
      </w:r>
    </w:p>
    <w:bookmarkEnd w:id="1"/>
    <w:p w14:paraId="44CB9DE5" w14:textId="01E8D2B9" w:rsidR="004218E7" w:rsidRPr="00AC34CB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noProof/>
          <w:color w:val="000000" w:themeColor="text1"/>
          <w:sz w:val="24"/>
          <w:szCs w:val="24"/>
        </w:rPr>
      </w:pPr>
      <w:r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4.4. </w:t>
      </w:r>
      <w:bookmarkStart w:id="2" w:name="_Hlk72500717"/>
      <w:r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>Право собственности на Имущество переходит от Продавца к Покупателю после государственной регистрации перехода прав</w:t>
      </w:r>
      <w:r w:rsidR="001D0083"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1D06C28C" w14:textId="209CB866" w:rsidR="00AB4413" w:rsidRPr="00AC34CB" w:rsidRDefault="004218E7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Покупатель обязан за свой счет и своими действиями произвести все необходимое для государственной регистрации перехода права собственности на объект </w:t>
      </w:r>
      <w:r w:rsidR="002A3C1A"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>движимого имущества</w:t>
      </w:r>
      <w:r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>, приобретаемый  Покупателем по настоящему договору.</w:t>
      </w:r>
      <w:bookmarkEnd w:id="2"/>
    </w:p>
    <w:p w14:paraId="7B05C4AC" w14:textId="77777777" w:rsidR="00AB4413" w:rsidRPr="00AC34CB" w:rsidRDefault="00AB4413" w:rsidP="00885E9A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1C52D2F9" w14:textId="7C429F5C" w:rsidR="00BF2E39" w:rsidRPr="00AC34CB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C34CB">
        <w:rPr>
          <w:rFonts w:ascii="Times New Roman" w:hAnsi="Times New Roman"/>
          <w:b/>
          <w:color w:val="000000" w:themeColor="text1"/>
          <w:sz w:val="24"/>
          <w:szCs w:val="24"/>
        </w:rPr>
        <w:t>Ответственность Сторон</w:t>
      </w:r>
    </w:p>
    <w:p w14:paraId="307462B0" w14:textId="77777777" w:rsidR="00DE33E7" w:rsidRPr="00AC34CB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BFAD7AB" w14:textId="77777777" w:rsidR="00DE33E7" w:rsidRPr="00AC34C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5.1. </w:t>
      </w:r>
      <w:r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130C43D" w14:textId="77777777" w:rsidR="00DE33E7" w:rsidRPr="00AC34CB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5.2. </w:t>
      </w:r>
      <w:r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</w:t>
      </w:r>
      <w:r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lastRenderedPageBreak/>
        <w:t>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6FC0964" w14:textId="2756E4F6" w:rsidR="00E41EA9" w:rsidRPr="00AC34CB" w:rsidRDefault="00664311" w:rsidP="00AB4413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5.3. </w:t>
      </w:r>
      <w:r w:rsidR="00BF2E39"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60CDEC7" w14:textId="77777777" w:rsidR="002D7A85" w:rsidRPr="00DA5852" w:rsidRDefault="002D7A85" w:rsidP="00E82A56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CE8D821" w14:textId="77777777" w:rsidR="00BF2E39" w:rsidRPr="00AC34CB" w:rsidRDefault="00DE33E7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C34CB">
        <w:rPr>
          <w:rFonts w:ascii="Times New Roman" w:hAnsi="Times New Roman"/>
          <w:b/>
          <w:color w:val="000000" w:themeColor="text1"/>
          <w:sz w:val="24"/>
          <w:szCs w:val="24"/>
        </w:rPr>
        <w:t>Заключительные положении</w:t>
      </w:r>
    </w:p>
    <w:p w14:paraId="0BB85FC7" w14:textId="77777777" w:rsidR="00DE33E7" w:rsidRPr="00DA5852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47D4BA12" w14:textId="77777777" w:rsidR="001E7EFC" w:rsidRPr="00AC34C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>6.1. Настоящий Договор вступает в силу с момента его подписания обеими Сторонами и прекращает свое действие при:</w:t>
      </w:r>
    </w:p>
    <w:p w14:paraId="46F3245F" w14:textId="77777777" w:rsidR="001E7EFC" w:rsidRPr="00AC34C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>- ненадлежащем исполнении Сторонами своих обязательств;</w:t>
      </w:r>
    </w:p>
    <w:p w14:paraId="78C73690" w14:textId="77777777" w:rsidR="001E7EFC" w:rsidRPr="00AC34C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0D851B4A" w14:textId="75A345D2" w:rsidR="001E7EFC" w:rsidRPr="00AC34CB" w:rsidRDefault="00476E11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AC34C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6.2. </w:t>
      </w:r>
      <w:r w:rsidR="001E7EFC" w:rsidRPr="00AC34C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Покупатель обязан в соотсветствии с п.</w:t>
      </w:r>
      <w:r w:rsidR="00A00C8A" w:rsidRPr="00AC34C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AC34C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 ст.213.</w:t>
      </w:r>
      <w:r w:rsidR="00A00C8A" w:rsidRPr="00AC34C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AC34C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26 и п.</w:t>
      </w:r>
      <w:r w:rsidR="00A00C8A" w:rsidRPr="00AC34C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AC34C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16. ст.</w:t>
      </w:r>
      <w:r w:rsidR="00A00C8A" w:rsidRPr="00AC34C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AC34C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110 закона №127-фз «О несостоятельности (банкротстве)» подписать договор купли-продажи по итогам торгов не позднее пяти календарных дней со дня получения договора.</w:t>
      </w:r>
    </w:p>
    <w:p w14:paraId="4674ABCA" w14:textId="5D46E32E" w:rsidR="001E7EFC" w:rsidRPr="00AC34C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AC34C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В случае отказа или уклонения </w:t>
      </w:r>
      <w:r w:rsidR="004419C7" w:rsidRPr="00AC34C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Покупателя </w:t>
      </w:r>
      <w:r w:rsidRPr="00AC34C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от подписания Договора задаток ему не возвращается и Организатор торгов (финансовый управляющий) вправе предложить заключить договор купли-продажи другому участнику торгов, которым предложена наиболее высокая цена  по сравнению с ценой, предложенной другими участниками торгов, за исключением победителя торгов.</w:t>
      </w:r>
    </w:p>
    <w:p w14:paraId="04EF5049" w14:textId="6A634F11" w:rsidR="001E7EFC" w:rsidRPr="00AC34C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AC34C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В качестве доказательства подписания Договора Покупатель обязан направить Продавцу (в лице Финансового управляющего) на электронную почту:  отсканированную копию Договора,  подписанную Покупателем,  а также, этим же сообщением прислать подтверждение почтового направления в адрес Продавца (в лице Финансового управляющего) оригинала Договора, подписанного со стороны Покупателя, с указанием номера РПО почтового отправления.</w:t>
      </w:r>
    </w:p>
    <w:p w14:paraId="07F12F4B" w14:textId="1C4A07EA" w:rsidR="00DB382D" w:rsidRPr="00AC34C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bookmarkStart w:id="3" w:name="_Hlk65063041"/>
      <w:r w:rsidRPr="00AC34C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Адрес для уведомлений Продавца: 129164, г. Москва, ул. Ярославская, д. 8, корп. 5, офис 614, эл. почта: </w:t>
      </w:r>
      <w:bookmarkStart w:id="4" w:name="_Hlk109658292"/>
      <w:bookmarkEnd w:id="3"/>
      <w:r w:rsidR="00A97A77" w:rsidRPr="00AC34CB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info</w:t>
      </w:r>
      <w:r w:rsidR="00A97A77" w:rsidRPr="00AC34C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@</w:t>
      </w:r>
      <w:r w:rsidR="00A97A77" w:rsidRPr="00AC34CB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citilex</w:t>
      </w:r>
      <w:r w:rsidR="00A97A77" w:rsidRPr="00AC34C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.</w:t>
      </w:r>
      <w:r w:rsidR="00A97A77" w:rsidRPr="00AC34CB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ru</w:t>
      </w:r>
      <w:r w:rsidR="00DB382D" w:rsidRPr="00AC34CB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</w:p>
    <w:bookmarkEnd w:id="4"/>
    <w:p w14:paraId="306D2C47" w14:textId="475305B3" w:rsidR="001E7EFC" w:rsidRPr="00AC34C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>3</w:t>
      </w:r>
      <w:r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>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рассматриваются в соответствии с действующим законодательством.</w:t>
      </w:r>
    </w:p>
    <w:p w14:paraId="67487BBA" w14:textId="1A157AE7" w:rsidR="001E7EFC" w:rsidRPr="00AC34CB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>4</w:t>
      </w:r>
      <w:r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>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6BAAF1D" w14:textId="6A8EA97D" w:rsidR="00282E2D" w:rsidRPr="00AC34CB" w:rsidRDefault="001E7EFC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Сторон, и один экземпляр для </w:t>
      </w:r>
      <w:r w:rsidR="00561C38"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>Росреестра</w:t>
      </w:r>
      <w:r w:rsidR="00F310D6" w:rsidRPr="00AC34C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РФ.</w:t>
      </w:r>
    </w:p>
    <w:p w14:paraId="71699EB2" w14:textId="77777777" w:rsidR="00E82A56" w:rsidRDefault="00E82A56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br w:type="page"/>
      </w:r>
    </w:p>
    <w:p w14:paraId="4269CD43" w14:textId="77437197" w:rsidR="00BF2E39" w:rsidRPr="00AC34CB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AC34CB">
        <w:rPr>
          <w:rFonts w:ascii="Times New Roman" w:hAnsi="Times New Roman"/>
          <w:b/>
          <w:color w:val="000000" w:themeColor="text1"/>
        </w:rPr>
        <w:lastRenderedPageBreak/>
        <w:t>Реквизиты сторон</w:t>
      </w:r>
    </w:p>
    <w:p w14:paraId="4B9C2614" w14:textId="77777777" w:rsidR="004021B4" w:rsidRPr="00DA5852" w:rsidRDefault="004021B4" w:rsidP="004021B4">
      <w:pPr>
        <w:pStyle w:val="a3"/>
        <w:spacing w:after="0" w:line="240" w:lineRule="auto"/>
        <w:jc w:val="both"/>
        <w:rPr>
          <w:rFonts w:ascii="Times New Roman" w:hAnsi="Times New Roman"/>
          <w:b/>
          <w:color w:val="FF0000"/>
        </w:rPr>
      </w:pPr>
    </w:p>
    <w:tbl>
      <w:tblPr>
        <w:tblW w:w="100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50"/>
      </w:tblGrid>
      <w:tr w:rsidR="00DA5852" w:rsidRPr="00DA5852" w14:paraId="6D3C62BD" w14:textId="77777777" w:rsidTr="004021B4">
        <w:trPr>
          <w:trHeight w:val="331"/>
        </w:trPr>
        <w:tc>
          <w:tcPr>
            <w:tcW w:w="5104" w:type="dxa"/>
            <w:shd w:val="clear" w:color="auto" w:fill="FFFFFF"/>
          </w:tcPr>
          <w:p w14:paraId="6FF46232" w14:textId="77777777" w:rsidR="00BF2E39" w:rsidRPr="00E82A56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82A56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0D6816B9" w14:textId="77777777" w:rsidR="00BF2E39" w:rsidRPr="00E82A56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82A56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DA5852" w:rsidRPr="00DA5852" w14:paraId="57BDF2E8" w14:textId="77777777" w:rsidTr="004021B4">
        <w:trPr>
          <w:trHeight w:val="2932"/>
        </w:trPr>
        <w:tc>
          <w:tcPr>
            <w:tcW w:w="5104" w:type="dxa"/>
            <w:shd w:val="clear" w:color="auto" w:fill="FFFFFF"/>
          </w:tcPr>
          <w:p w14:paraId="4062E04C" w14:textId="77777777" w:rsidR="00AD7CCF" w:rsidRPr="00E82A56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82A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Финансовый управляющий гражданина</w:t>
            </w:r>
          </w:p>
          <w:p w14:paraId="2C439A14" w14:textId="0165691D" w:rsidR="00AD7CCF" w:rsidRPr="00E82A56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82A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гр. </w:t>
            </w:r>
            <w:r w:rsidR="00E82A56" w:rsidRPr="00E82A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Леоновой А.Г.</w:t>
            </w:r>
            <w:r w:rsidR="00C261D0" w:rsidRPr="00E82A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E82A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- Левин М.Г. (ИНН 770402181456, СНИЛС 106-886-208-76) - член СРО СОЮЗ АУ "ВОЗРОЖДЕНИЕ" (ОГРН СРО 1127799026486, ИНН СРО 7718748282))</w:t>
            </w:r>
          </w:p>
          <w:p w14:paraId="387ABC45" w14:textId="4026F137" w:rsidR="00AD7CCF" w:rsidRPr="00E82A56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82A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r w:rsidR="00F757F5" w:rsidRPr="00E82A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info</w:t>
            </w:r>
            <w:r w:rsidR="00F757F5" w:rsidRPr="00E82A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@</w:t>
            </w:r>
            <w:r w:rsidR="00F757F5" w:rsidRPr="00E82A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citilex</w:t>
            </w:r>
            <w:r w:rsidR="00F757F5" w:rsidRPr="00E82A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.</w:t>
            </w:r>
            <w:r w:rsidR="00F757F5" w:rsidRPr="00E82A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14:paraId="57957616" w14:textId="77777777" w:rsidR="00AD7CCF" w:rsidRPr="00E82A56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82A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Банковские реквизиты:</w:t>
            </w:r>
          </w:p>
          <w:p w14:paraId="1653C167" w14:textId="77777777" w:rsidR="00E82A56" w:rsidRPr="00E82A56" w:rsidRDefault="002E0ABC" w:rsidP="00E82A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82A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р/с </w:t>
            </w:r>
            <w:r w:rsidR="00E82A56" w:rsidRPr="00E82A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40817810038152084317</w:t>
            </w:r>
            <w:r w:rsidRPr="00E82A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в </w:t>
            </w:r>
            <w:r w:rsidR="00E82A56" w:rsidRPr="00E82A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Pr="00E82A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АО «</w:t>
            </w:r>
            <w:r w:rsidR="00E82A56" w:rsidRPr="00E82A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Сберб</w:t>
            </w:r>
            <w:r w:rsidRPr="00E82A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анк»</w:t>
            </w:r>
          </w:p>
          <w:p w14:paraId="745AA374" w14:textId="1E60754E" w:rsidR="009308A2" w:rsidRPr="00E82A56" w:rsidRDefault="00AD7CCF" w:rsidP="00E82A5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2A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Получатель платежа – </w:t>
            </w:r>
            <w:r w:rsidR="00E82A56" w:rsidRPr="00E82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Леонова Анастасия Геннадьевна</w:t>
            </w:r>
          </w:p>
        </w:tc>
        <w:tc>
          <w:tcPr>
            <w:tcW w:w="4950" w:type="dxa"/>
            <w:shd w:val="clear" w:color="auto" w:fill="FFFFFF"/>
          </w:tcPr>
          <w:p w14:paraId="543D8902" w14:textId="77777777" w:rsidR="00CB1ADB" w:rsidRPr="00E82A56" w:rsidRDefault="00CB1ADB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A5852" w:rsidRPr="00DA5852" w14:paraId="23373ACE" w14:textId="77777777" w:rsidTr="004021B4">
        <w:trPr>
          <w:trHeight w:val="1305"/>
        </w:trPr>
        <w:tc>
          <w:tcPr>
            <w:tcW w:w="5104" w:type="dxa"/>
            <w:shd w:val="clear" w:color="auto" w:fill="FFFFFF"/>
          </w:tcPr>
          <w:p w14:paraId="2D1C9EAD" w14:textId="77777777" w:rsidR="001E5379" w:rsidRPr="00E82A56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E82A56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От </w:t>
            </w:r>
            <w:r w:rsidR="005B1030" w:rsidRPr="00E82A56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Продав</w:t>
            </w:r>
            <w:r w:rsidRPr="00E82A56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ца</w:t>
            </w:r>
          </w:p>
          <w:p w14:paraId="3E001802" w14:textId="77777777" w:rsidR="001E5379" w:rsidRPr="00E82A56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82A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Организатор торгов</w:t>
            </w:r>
          </w:p>
          <w:p w14:paraId="24A5D14E" w14:textId="77777777" w:rsidR="009308A2" w:rsidRPr="00E82A56" w:rsidRDefault="009308A2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85B693E" w14:textId="54DF1BB0" w:rsidR="001E5379" w:rsidRPr="00E82A56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82A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</w:t>
            </w:r>
            <w:r w:rsidR="009308A2" w:rsidRPr="00E82A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</w:t>
            </w:r>
            <w:r w:rsidRPr="00E82A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</w:t>
            </w:r>
            <w:r w:rsidR="005C6793" w:rsidRPr="00E82A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 М. Г.</w:t>
            </w:r>
            <w:r w:rsidR="00335A20" w:rsidRPr="00E82A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Левин</w:t>
            </w:r>
          </w:p>
        </w:tc>
        <w:tc>
          <w:tcPr>
            <w:tcW w:w="4950" w:type="dxa"/>
            <w:shd w:val="clear" w:color="auto" w:fill="FFFFFF"/>
          </w:tcPr>
          <w:p w14:paraId="35E12313" w14:textId="77777777" w:rsidR="001E5379" w:rsidRPr="00E82A56" w:rsidRDefault="005B1030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E82A56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190B688C" w14:textId="64B7C677" w:rsidR="001E5379" w:rsidRPr="00E82A56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7945A0D0" w14:textId="77777777" w:rsidR="004021B4" w:rsidRPr="00E82A56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65B671C3" w14:textId="5FD774FF" w:rsidR="001E5379" w:rsidRPr="00E82A56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E82A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26E39EEA" w14:textId="77777777" w:rsidR="00BF2E39" w:rsidRPr="0001521E" w:rsidRDefault="00CA1194" w:rsidP="005C67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DA5852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br w:type="page"/>
      </w:r>
      <w:r w:rsidR="00BF2E39" w:rsidRPr="0001521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lastRenderedPageBreak/>
        <w:t>АКТ ПРИЁМА-ПЕРЕДАЧИ</w:t>
      </w:r>
    </w:p>
    <w:p w14:paraId="05543367" w14:textId="77777777" w:rsidR="00BF2E39" w:rsidRPr="0001521E" w:rsidRDefault="00BF2E39" w:rsidP="00F5545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A44B955" w14:textId="1418E578" w:rsidR="00BF2E39" w:rsidRPr="0001521E" w:rsidRDefault="007113B6" w:rsidP="00F5545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521E">
        <w:rPr>
          <w:rFonts w:ascii="Times New Roman" w:hAnsi="Times New Roman"/>
          <w:color w:val="000000" w:themeColor="text1"/>
          <w:sz w:val="24"/>
          <w:szCs w:val="24"/>
        </w:rPr>
        <w:t>г.</w:t>
      </w:r>
      <w:r w:rsidR="00BF2E39" w:rsidRPr="0001521E">
        <w:rPr>
          <w:rFonts w:ascii="Times New Roman" w:hAnsi="Times New Roman"/>
          <w:color w:val="000000" w:themeColor="text1"/>
          <w:sz w:val="24"/>
          <w:szCs w:val="24"/>
        </w:rPr>
        <w:t xml:space="preserve">_________                                                                                            </w:t>
      </w:r>
      <w:r w:rsidRPr="0001521E">
        <w:rPr>
          <w:rFonts w:ascii="Times New Roman" w:hAnsi="Times New Roman"/>
          <w:noProof/>
          <w:color w:val="000000" w:themeColor="text1"/>
          <w:sz w:val="24"/>
          <w:szCs w:val="24"/>
        </w:rPr>
        <w:t>«__</w:t>
      </w:r>
      <w:r w:rsidR="00DD2ACE" w:rsidRPr="0001521E">
        <w:rPr>
          <w:rFonts w:ascii="Times New Roman" w:hAnsi="Times New Roman"/>
          <w:noProof/>
          <w:color w:val="000000" w:themeColor="text1"/>
          <w:sz w:val="24"/>
          <w:szCs w:val="24"/>
        </w:rPr>
        <w:t>»</w:t>
      </w:r>
      <w:r w:rsidRPr="0001521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__________ </w:t>
      </w:r>
      <w:r w:rsidR="00685813" w:rsidRPr="0001521E">
        <w:rPr>
          <w:rFonts w:ascii="Times New Roman" w:hAnsi="Times New Roman"/>
          <w:noProof/>
          <w:color w:val="000000" w:themeColor="text1"/>
          <w:sz w:val="24"/>
          <w:szCs w:val="24"/>
        </w:rPr>
        <w:t>20</w:t>
      </w:r>
      <w:r w:rsidR="00E62358" w:rsidRPr="0001521E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="00E82A56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 </w:t>
      </w:r>
      <w:r w:rsidR="00DD2ACE" w:rsidRPr="0001521E">
        <w:rPr>
          <w:rFonts w:ascii="Times New Roman" w:hAnsi="Times New Roman"/>
          <w:noProof/>
          <w:color w:val="000000" w:themeColor="text1"/>
          <w:sz w:val="24"/>
          <w:szCs w:val="24"/>
        </w:rPr>
        <w:t>г.</w:t>
      </w:r>
    </w:p>
    <w:p w14:paraId="0986AD3A" w14:textId="77777777" w:rsidR="001E5379" w:rsidRPr="00DA5852" w:rsidRDefault="001E5379" w:rsidP="00F5545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517A348" w14:textId="562F482F" w:rsidR="0001521E" w:rsidRPr="00800476" w:rsidRDefault="0001521E" w:rsidP="0001521E">
      <w:pPr>
        <w:pStyle w:val="ac"/>
        <w:rPr>
          <w:color w:val="000000" w:themeColor="text1"/>
          <w:sz w:val="24"/>
          <w:szCs w:val="24"/>
        </w:rPr>
      </w:pPr>
      <w:r w:rsidRPr="00DA6005">
        <w:rPr>
          <w:color w:val="000000" w:themeColor="text1"/>
          <w:sz w:val="24"/>
          <w:szCs w:val="24"/>
        </w:rPr>
        <w:t xml:space="preserve">гр. </w:t>
      </w:r>
      <w:r w:rsidR="00E82A56" w:rsidRPr="00E82A56">
        <w:rPr>
          <w:color w:val="000000" w:themeColor="text1"/>
          <w:sz w:val="24"/>
          <w:szCs w:val="24"/>
        </w:rPr>
        <w:t xml:space="preserve">Леонова Анастасия Геннадьевна (дата рождения: 16.06.1974, место рождения: гор. Москва, СНИЛС 025-869- 347 88, ИНН 773503269053, регистрация по месту жительства: 124575, г. Москва, г. Зеленоград, корп. 915, кв. 77) </w:t>
      </w:r>
      <w:r w:rsidRPr="00DA6005">
        <w:rPr>
          <w:color w:val="000000" w:themeColor="text1"/>
          <w:sz w:val="24"/>
          <w:szCs w:val="24"/>
        </w:rPr>
        <w:t xml:space="preserve"> (далее по тексту - должник), именуемая в дальнейшем «Продавец», в лице</w:t>
      </w:r>
      <w:r w:rsidR="00E82A56">
        <w:rPr>
          <w:color w:val="000000" w:themeColor="text1"/>
          <w:sz w:val="24"/>
          <w:szCs w:val="24"/>
        </w:rPr>
        <w:t xml:space="preserve"> </w:t>
      </w:r>
    </w:p>
    <w:p w14:paraId="06DFD561" w14:textId="2152688F" w:rsidR="0001521E" w:rsidRPr="00DA6005" w:rsidRDefault="0001521E" w:rsidP="0001521E">
      <w:pPr>
        <w:spacing w:after="0" w:line="240" w:lineRule="auto"/>
        <w:ind w:firstLine="5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6005">
        <w:rPr>
          <w:rFonts w:ascii="Times New Roman" w:hAnsi="Times New Roman"/>
          <w:color w:val="000000" w:themeColor="text1"/>
          <w:sz w:val="24"/>
          <w:szCs w:val="24"/>
        </w:rPr>
        <w:t xml:space="preserve">Организатора торгов - Финансового управляющего </w:t>
      </w:r>
      <w:r w:rsidR="00E82A56">
        <w:rPr>
          <w:rFonts w:ascii="Times New Roman" w:hAnsi="Times New Roman"/>
          <w:color w:val="000000" w:themeColor="text1"/>
          <w:sz w:val="24"/>
          <w:szCs w:val="24"/>
        </w:rPr>
        <w:t>Леоновой А. Г.</w:t>
      </w:r>
      <w:r w:rsidRPr="00DA6005">
        <w:rPr>
          <w:rFonts w:ascii="Times New Roman" w:hAnsi="Times New Roman"/>
          <w:color w:val="000000" w:themeColor="text1"/>
          <w:sz w:val="24"/>
          <w:szCs w:val="24"/>
        </w:rPr>
        <w:t xml:space="preserve"> - Левина Михаила Геннадьевича (ИНН 770402181456, СНИЛС 106-886-208 76) - член СОЮЗ АУ «ВОЗРОЖДЕНИЕ» (ОГРН 1127799026486, ИНН 7718748282, адрес: 101000, г Москва, вн. тер. г. муниципальный округ Басманный, б-р Покровский, д. 4/17, стр.1, пом. </w:t>
      </w:r>
      <w:r w:rsidRPr="00DA6005">
        <w:rPr>
          <w:rFonts w:ascii="Times New Roman" w:hAnsi="Times New Roman"/>
          <w:color w:val="000000" w:themeColor="text1"/>
          <w:sz w:val="24"/>
          <w:szCs w:val="24"/>
          <w:lang w:val="en-US"/>
        </w:rPr>
        <w:t>II</w:t>
      </w:r>
      <w:r w:rsidRPr="00DA6005">
        <w:rPr>
          <w:rFonts w:ascii="Times New Roman" w:hAnsi="Times New Roman"/>
          <w:color w:val="000000" w:themeColor="text1"/>
          <w:sz w:val="24"/>
          <w:szCs w:val="24"/>
        </w:rPr>
        <w:t xml:space="preserve">), действующего на основании </w:t>
      </w:r>
      <w:r w:rsidR="00E82A56" w:rsidRPr="00DA6005">
        <w:rPr>
          <w:rFonts w:ascii="Times New Roman" w:hAnsi="Times New Roman"/>
          <w:color w:val="000000" w:themeColor="text1"/>
          <w:sz w:val="24"/>
          <w:szCs w:val="24"/>
        </w:rPr>
        <w:t xml:space="preserve">Решения Арбитражного суда города Москвы от </w:t>
      </w:r>
      <w:r w:rsidR="00E82A56" w:rsidRPr="00E82A56">
        <w:rPr>
          <w:rFonts w:ascii="Times New Roman" w:hAnsi="Times New Roman"/>
          <w:color w:val="000000" w:themeColor="text1"/>
          <w:sz w:val="24"/>
          <w:szCs w:val="24"/>
        </w:rPr>
        <w:t xml:space="preserve">21.10.2024 </w:t>
      </w:r>
      <w:r w:rsidR="00E82A56" w:rsidRPr="00DA6005">
        <w:rPr>
          <w:rFonts w:ascii="Times New Roman" w:hAnsi="Times New Roman"/>
          <w:color w:val="000000" w:themeColor="text1"/>
          <w:sz w:val="24"/>
          <w:szCs w:val="24"/>
        </w:rPr>
        <w:t xml:space="preserve">г. по делу № </w:t>
      </w:r>
      <w:r w:rsidR="00E82A56" w:rsidRPr="00E82A56">
        <w:rPr>
          <w:rFonts w:ascii="Times New Roman" w:hAnsi="Times New Roman"/>
          <w:color w:val="000000" w:themeColor="text1"/>
          <w:sz w:val="24"/>
          <w:szCs w:val="24"/>
        </w:rPr>
        <w:t>А40-206968/24</w:t>
      </w:r>
      <w:r w:rsidRPr="00DA6005">
        <w:rPr>
          <w:rFonts w:ascii="Times New Roman" w:hAnsi="Times New Roman"/>
          <w:color w:val="000000" w:themeColor="text1"/>
          <w:sz w:val="24"/>
          <w:szCs w:val="24"/>
        </w:rPr>
        <w:t>, с одной стороны, и</w:t>
      </w:r>
      <w:r w:rsidR="00E82A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409A402" w14:textId="25054F91" w:rsidR="0001521E" w:rsidRDefault="0001521E" w:rsidP="0001521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A5852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_____________________________________________________________________________, именуемый (</w:t>
      </w:r>
      <w:proofErr w:type="spellStart"/>
      <w:r w:rsidRPr="00DA5852">
        <w:rPr>
          <w:rFonts w:ascii="Times New Roman" w:hAnsi="Times New Roman"/>
          <w:color w:val="000000" w:themeColor="text1"/>
          <w:sz w:val="24"/>
          <w:szCs w:val="24"/>
        </w:rPr>
        <w:t>ая</w:t>
      </w:r>
      <w:proofErr w:type="spellEnd"/>
      <w:r w:rsidRPr="00DA5852">
        <w:rPr>
          <w:rFonts w:ascii="Times New Roman" w:hAnsi="Times New Roman"/>
          <w:color w:val="000000" w:themeColor="text1"/>
          <w:sz w:val="24"/>
          <w:szCs w:val="24"/>
        </w:rPr>
        <w:t xml:space="preserve">) в дальнейшем «Покупатель», действующий, с другой стороны, вместе именуемые «Стороны», заключили настоящий </w:t>
      </w:r>
      <w:r>
        <w:rPr>
          <w:rFonts w:ascii="Times New Roman" w:hAnsi="Times New Roman"/>
          <w:color w:val="000000" w:themeColor="text1"/>
          <w:sz w:val="24"/>
          <w:szCs w:val="24"/>
        </w:rPr>
        <w:t>акт</w:t>
      </w:r>
      <w:r w:rsidRPr="00DA5852">
        <w:rPr>
          <w:rFonts w:ascii="Times New Roman" w:hAnsi="Times New Roman"/>
          <w:color w:val="000000" w:themeColor="text1"/>
          <w:sz w:val="24"/>
          <w:szCs w:val="24"/>
        </w:rPr>
        <w:t xml:space="preserve"> о нижеследующем:</w:t>
      </w:r>
    </w:p>
    <w:p w14:paraId="2CA140BD" w14:textId="77777777" w:rsidR="00BF2E39" w:rsidRPr="0001521E" w:rsidRDefault="00BF2E39" w:rsidP="00F554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9D23CB4" w14:textId="562BF5CE" w:rsidR="00A6420F" w:rsidRPr="0001521E" w:rsidRDefault="00BF2E39" w:rsidP="00F310D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0152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 исполнение п. 2.1</w:t>
      </w:r>
      <w:r w:rsidR="004C4B07" w:rsidRPr="000152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.2. Договора купли продажи от </w:t>
      </w:r>
      <w:r w:rsidR="00A6420F" w:rsidRPr="000152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«___» __________</w:t>
      </w:r>
      <w:r w:rsidR="00DB1D79" w:rsidRPr="000152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</w:t>
      </w:r>
      <w:r w:rsidR="002D7A85" w:rsidRPr="000152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E82A5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="00A97A77" w:rsidRPr="000152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0152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0CB4DC7" w14:textId="77777777" w:rsidR="00F310D6" w:rsidRPr="00DA5852" w:rsidRDefault="00F310D6" w:rsidP="00F310D6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3D82D33A" w14:textId="77777777" w:rsidR="00E82A56" w:rsidRPr="00E82A56" w:rsidRDefault="00E82A56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82A56">
        <w:rPr>
          <w:rFonts w:ascii="Times New Roman" w:hAnsi="Times New Roman"/>
          <w:b/>
          <w:bCs/>
          <w:noProof/>
          <w:sz w:val="24"/>
          <w:szCs w:val="24"/>
        </w:rPr>
        <w:t xml:space="preserve">Лот №1: </w:t>
      </w:r>
    </w:p>
    <w:p w14:paraId="5EEE2159" w14:textId="77777777" w:rsidR="00E82A56" w:rsidRPr="00E82A56" w:rsidRDefault="00E82A56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82A56">
        <w:rPr>
          <w:rFonts w:ascii="Times New Roman" w:hAnsi="Times New Roman"/>
          <w:b/>
          <w:bCs/>
          <w:noProof/>
          <w:sz w:val="24"/>
          <w:szCs w:val="24"/>
        </w:rPr>
        <w:t>- Земельный участок, кадастровый номер: 50:09:0050211:291, назначение: для ведения садоводства, площадь: 607 +/- 17 кв. м., местоположение установлено относительно ориентира, расположенного в границах участка. Почтовый адрес ориентира: обл. Московская, р-н Солнечногорский, с. п. Соколовское, д. Васюково, с/т «Алексеевское», участок 291.</w:t>
      </w:r>
    </w:p>
    <w:p w14:paraId="708245E5" w14:textId="77777777" w:rsidR="00E82A56" w:rsidRPr="00E82A56" w:rsidRDefault="00E82A56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82A56">
        <w:rPr>
          <w:rFonts w:ascii="Times New Roman" w:hAnsi="Times New Roman"/>
          <w:b/>
          <w:bCs/>
          <w:noProof/>
          <w:sz w:val="24"/>
          <w:szCs w:val="24"/>
        </w:rPr>
        <w:t>-Нежилое здание, кадастровый номер: 50:09:0000000:186579, площадь: 57,8 кв. м., расположенное по адресу: Московская обл., р-н Солнечногорский, с. п. Соколовское, д. Васюково, с. т. Алексеевское, уч-к 291.</w:t>
      </w:r>
    </w:p>
    <w:p w14:paraId="50C057FA" w14:textId="77777777" w:rsidR="00E82A56" w:rsidRDefault="00E82A56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08E87764" w14:textId="6CF4DEE3" w:rsidR="00493A92" w:rsidRDefault="00493A92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и/или</w:t>
      </w:r>
    </w:p>
    <w:p w14:paraId="68BF591D" w14:textId="77777777" w:rsidR="00493A92" w:rsidRPr="00E82A56" w:rsidRDefault="00493A92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14:paraId="7DFC0056" w14:textId="77777777" w:rsidR="00E82A56" w:rsidRPr="00E82A56" w:rsidRDefault="00E82A56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82A56">
        <w:rPr>
          <w:rFonts w:ascii="Times New Roman" w:hAnsi="Times New Roman"/>
          <w:b/>
          <w:bCs/>
          <w:noProof/>
          <w:sz w:val="24"/>
          <w:szCs w:val="24"/>
        </w:rPr>
        <w:t>Лот №2:</w:t>
      </w:r>
    </w:p>
    <w:p w14:paraId="47A5E05F" w14:textId="77777777" w:rsidR="00E82A56" w:rsidRPr="00E82A56" w:rsidRDefault="00E82A56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82A56">
        <w:rPr>
          <w:rFonts w:ascii="Times New Roman" w:hAnsi="Times New Roman"/>
          <w:b/>
          <w:bCs/>
          <w:noProof/>
          <w:sz w:val="24"/>
          <w:szCs w:val="24"/>
        </w:rPr>
        <w:t>-Земельный участок, кадастровый номер: 62:05:1660101:25, назначение: для ведения личного подсобного хозяйства, площадь: 1500 +/- 27 кв. м., расположенный по адресу: обл. Рязанская, р-н Клепиковский, д. Мамоново, д. 14</w:t>
      </w:r>
    </w:p>
    <w:p w14:paraId="419D838A" w14:textId="77777777" w:rsidR="00E82A56" w:rsidRDefault="00E82A56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82A56">
        <w:rPr>
          <w:rFonts w:ascii="Times New Roman" w:hAnsi="Times New Roman"/>
          <w:b/>
          <w:bCs/>
          <w:noProof/>
          <w:sz w:val="24"/>
          <w:szCs w:val="24"/>
        </w:rPr>
        <w:t>-Жилое здание, кадастровый номер: 62:05:1660101:33, площадь: 47,2 кв. м., расположенный по адресу: обл. Рязанская, р-н Клепиковский, д. Мамоново, д. 14</w:t>
      </w:r>
      <w:r>
        <w:rPr>
          <w:rFonts w:ascii="Times New Roman" w:hAnsi="Times New Roman"/>
          <w:b/>
          <w:bCs/>
          <w:noProof/>
          <w:sz w:val="24"/>
          <w:szCs w:val="24"/>
        </w:rPr>
        <w:t>.</w:t>
      </w:r>
    </w:p>
    <w:p w14:paraId="38F0BFCC" w14:textId="4C56633B" w:rsidR="00BF2E39" w:rsidRPr="0001521E" w:rsidRDefault="00BF2E39" w:rsidP="00C261D0">
      <w:pPr>
        <w:autoSpaceDE w:val="0"/>
        <w:autoSpaceDN w:val="0"/>
        <w:adjustRightInd w:val="0"/>
        <w:spacing w:before="120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152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Претензий к состоянию </w:t>
      </w:r>
      <w:r w:rsidR="00C72984" w:rsidRPr="000152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комплектности </w:t>
      </w:r>
      <w:r w:rsidRPr="000152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передаваемого Имущества Покупатель не имеет.</w:t>
      </w:r>
      <w:r w:rsidR="00E82A5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6FACB6E" w14:textId="6E592FD3" w:rsidR="00BF2E39" w:rsidRPr="0001521E" w:rsidRDefault="001442DB" w:rsidP="00F554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152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</w:t>
      </w:r>
      <w:r w:rsidR="00BF2E39" w:rsidRPr="000152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иск</w:t>
      </w:r>
      <w:r w:rsidR="00C7124C" w:rsidRPr="000152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BF2E39" w:rsidRPr="000152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случайной гибели или случайного повреждения Имущества переходят на Покупателя</w:t>
      </w:r>
      <w:r w:rsidR="000543AC" w:rsidRPr="000152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 момента подписания сторонами</w:t>
      </w:r>
      <w:r w:rsidR="00BF2E39" w:rsidRPr="000152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настоящего акта.</w:t>
      </w:r>
    </w:p>
    <w:p w14:paraId="6E8C9814" w14:textId="77777777" w:rsidR="00FD6D66" w:rsidRPr="0001521E" w:rsidRDefault="00FD6D66" w:rsidP="00FD6D66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122BD42" w14:textId="685AAB4F" w:rsidR="008218F0" w:rsidRPr="00E82A56" w:rsidRDefault="00BF2E39" w:rsidP="008218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152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Настоящий акт составлен в </w:t>
      </w:r>
      <w:r w:rsidR="000543AC" w:rsidRPr="000152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трех </w:t>
      </w:r>
      <w:r w:rsidRPr="000152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экземплярах, имеющих одинаковую юридическую силу, по одному экземпляру для каждой из Сторон</w:t>
      </w:r>
      <w:r w:rsidR="00C72984" w:rsidRPr="000152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C72984" w:rsidRPr="0001521E">
        <w:rPr>
          <w:color w:val="000000" w:themeColor="text1"/>
          <w:sz w:val="24"/>
          <w:szCs w:val="24"/>
        </w:rPr>
        <w:t xml:space="preserve"> </w:t>
      </w:r>
      <w:r w:rsidR="00C72984" w:rsidRPr="000152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один экземпляр для </w:t>
      </w:r>
      <w:r w:rsidR="00F310D6" w:rsidRPr="000152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Росреестра РФ.</w:t>
      </w:r>
      <w:r w:rsidR="00A6420F" w:rsidRPr="0001521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DB9C3B5" w14:textId="77777777" w:rsidR="008218F0" w:rsidRPr="00DA5852" w:rsidRDefault="008218F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AD8A94B" w14:textId="77777777" w:rsidR="008218F0" w:rsidRPr="00DA5852" w:rsidRDefault="008218F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8E50997" w14:textId="77777777" w:rsidR="008218F0" w:rsidRPr="00DA5852" w:rsidRDefault="008218F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7A54A0E" w14:textId="77777777" w:rsidR="008218F0" w:rsidRPr="00DA5852" w:rsidRDefault="008218F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39B36E93" w14:textId="77777777" w:rsidR="008218F0" w:rsidRPr="00DA5852" w:rsidRDefault="008218F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72D31032" w14:textId="77777777" w:rsidR="003F46FC" w:rsidRDefault="003F46FC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1468F31F" w14:textId="77777777" w:rsidR="00E82A56" w:rsidRPr="00DA5852" w:rsidRDefault="00E82A56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tbl>
      <w:tblPr>
        <w:tblW w:w="100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50"/>
      </w:tblGrid>
      <w:tr w:rsidR="002E0ABC" w:rsidRPr="00E82A56" w14:paraId="0DD44668" w14:textId="77777777" w:rsidTr="00166DA9">
        <w:trPr>
          <w:trHeight w:val="331"/>
        </w:trPr>
        <w:tc>
          <w:tcPr>
            <w:tcW w:w="5104" w:type="dxa"/>
            <w:shd w:val="clear" w:color="auto" w:fill="FFFFFF"/>
          </w:tcPr>
          <w:p w14:paraId="07800731" w14:textId="77777777" w:rsidR="002E0ABC" w:rsidRPr="00E82A56" w:rsidRDefault="002E0ABC" w:rsidP="00166D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82A56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55A09DD8" w14:textId="77777777" w:rsidR="002E0ABC" w:rsidRPr="00E82A56" w:rsidRDefault="002E0ABC" w:rsidP="00166D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82A56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E82A56" w:rsidRPr="00E82A56" w14:paraId="75C6895B" w14:textId="77777777" w:rsidTr="00166DA9">
        <w:trPr>
          <w:trHeight w:val="2932"/>
        </w:trPr>
        <w:tc>
          <w:tcPr>
            <w:tcW w:w="5104" w:type="dxa"/>
            <w:shd w:val="clear" w:color="auto" w:fill="FFFFFF"/>
          </w:tcPr>
          <w:p w14:paraId="7E415C02" w14:textId="77777777" w:rsidR="00E82A56" w:rsidRPr="00E82A56" w:rsidRDefault="00E82A56" w:rsidP="00E82A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82A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Финансовый управляющий гражданина</w:t>
            </w:r>
          </w:p>
          <w:p w14:paraId="2C73A97F" w14:textId="77777777" w:rsidR="00E82A56" w:rsidRPr="00E82A56" w:rsidRDefault="00E82A56" w:rsidP="00E82A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82A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гр. Леоновой А.Г.  - Левин М.Г. (ИНН 770402181456, СНИЛС 106-886-208-76) - член СРО СОЮЗ АУ "ВОЗРОЖДЕНИЕ" (ОГРН СРО 1127799026486, ИНН СРО 7718748282))</w:t>
            </w:r>
          </w:p>
          <w:p w14:paraId="6C3A2ED9" w14:textId="77777777" w:rsidR="00E82A56" w:rsidRPr="00E82A56" w:rsidRDefault="00E82A56" w:rsidP="00E82A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82A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r w:rsidRPr="00E82A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info</w:t>
            </w:r>
            <w:r w:rsidRPr="00E82A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@</w:t>
            </w:r>
            <w:r w:rsidRPr="00E82A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citilex</w:t>
            </w:r>
            <w:r w:rsidRPr="00E82A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.</w:t>
            </w:r>
            <w:r w:rsidRPr="00E82A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14:paraId="0F242023" w14:textId="77777777" w:rsidR="00E82A56" w:rsidRPr="00E82A56" w:rsidRDefault="00E82A56" w:rsidP="00E82A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82A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Банковские реквизиты:</w:t>
            </w:r>
          </w:p>
          <w:p w14:paraId="77F1A85E" w14:textId="77777777" w:rsidR="00E82A56" w:rsidRPr="00E82A56" w:rsidRDefault="00E82A56" w:rsidP="00E82A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82A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р/с 40817810038152084317 в ПАО «Сбербанк»</w:t>
            </w:r>
          </w:p>
          <w:p w14:paraId="0E2BA378" w14:textId="6467F221" w:rsidR="00E82A56" w:rsidRPr="00E82A56" w:rsidRDefault="00E82A56" w:rsidP="00E82A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E82A5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Получатель платежа – </w:t>
            </w:r>
            <w:r w:rsidRPr="00E82A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Леонова Анастасия Геннадьевна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950" w:type="dxa"/>
            <w:shd w:val="clear" w:color="auto" w:fill="FFFFFF"/>
          </w:tcPr>
          <w:p w14:paraId="3B2AD8A8" w14:textId="77777777" w:rsidR="00E82A56" w:rsidRPr="00E82A56" w:rsidRDefault="00E82A56" w:rsidP="00E82A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82A56" w:rsidRPr="00E82A56" w14:paraId="7F8C9BB4" w14:textId="77777777" w:rsidTr="00166DA9">
        <w:trPr>
          <w:trHeight w:val="1305"/>
        </w:trPr>
        <w:tc>
          <w:tcPr>
            <w:tcW w:w="5104" w:type="dxa"/>
            <w:shd w:val="clear" w:color="auto" w:fill="FFFFFF"/>
          </w:tcPr>
          <w:p w14:paraId="5C907094" w14:textId="77777777" w:rsidR="00E82A56" w:rsidRPr="00E82A56" w:rsidRDefault="00E82A56" w:rsidP="00E82A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E82A56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От Продавца</w:t>
            </w:r>
          </w:p>
          <w:p w14:paraId="2C3BB5CF" w14:textId="77777777" w:rsidR="00E82A56" w:rsidRPr="00E82A56" w:rsidRDefault="00E82A56" w:rsidP="00E82A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82A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Организатор торгов</w:t>
            </w:r>
          </w:p>
          <w:p w14:paraId="09BA8A17" w14:textId="77777777" w:rsidR="00E82A56" w:rsidRPr="00E82A56" w:rsidRDefault="00E82A56" w:rsidP="00E82A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4503732" w14:textId="77777777" w:rsidR="00E82A56" w:rsidRPr="00E82A56" w:rsidRDefault="00E82A56" w:rsidP="00E82A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82A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 М. Г. Левин</w:t>
            </w:r>
          </w:p>
        </w:tc>
        <w:tc>
          <w:tcPr>
            <w:tcW w:w="4950" w:type="dxa"/>
            <w:shd w:val="clear" w:color="auto" w:fill="FFFFFF"/>
          </w:tcPr>
          <w:p w14:paraId="246264C3" w14:textId="77777777" w:rsidR="00E82A56" w:rsidRPr="00E82A56" w:rsidRDefault="00E82A56" w:rsidP="00E82A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E82A56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6DC06062" w14:textId="77777777" w:rsidR="00E82A56" w:rsidRPr="00E82A56" w:rsidRDefault="00E82A56" w:rsidP="00E82A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083E7DC0" w14:textId="77777777" w:rsidR="00E82A56" w:rsidRPr="00E82A56" w:rsidRDefault="00E82A56" w:rsidP="00E82A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606AE2D3" w14:textId="77777777" w:rsidR="00E82A56" w:rsidRPr="00E82A56" w:rsidRDefault="00E82A56" w:rsidP="00E82A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E82A5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4D63A28C" w14:textId="77777777" w:rsidR="00CA1194" w:rsidRPr="00E82A56" w:rsidRDefault="00CA1194">
      <w:pPr>
        <w:rPr>
          <w:rFonts w:ascii="Times New Roman" w:hAnsi="Times New Roman"/>
          <w:color w:val="FF0000"/>
          <w:sz w:val="24"/>
          <w:szCs w:val="24"/>
        </w:rPr>
      </w:pPr>
    </w:p>
    <w:sectPr w:rsidR="00CA1194" w:rsidRPr="00E82A56" w:rsidSect="00BC00AC">
      <w:footerReference w:type="default" r:id="rId9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A776B" w14:textId="77777777" w:rsidR="00EB21EF" w:rsidRDefault="00EB21EF" w:rsidP="009D60EF">
      <w:pPr>
        <w:spacing w:after="0" w:line="240" w:lineRule="auto"/>
      </w:pPr>
      <w:r>
        <w:separator/>
      </w:r>
    </w:p>
  </w:endnote>
  <w:endnote w:type="continuationSeparator" w:id="0">
    <w:p w14:paraId="495AA0FF" w14:textId="77777777" w:rsidR="00EB21EF" w:rsidRDefault="00EB21EF" w:rsidP="009D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4640189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bCs/>
        <w:sz w:val="20"/>
        <w:szCs w:val="20"/>
      </w:rPr>
    </w:sdtEndPr>
    <w:sdtContent>
      <w:p w14:paraId="75D631B9" w14:textId="373FC97C" w:rsidR="009D60EF" w:rsidRPr="00EB1018" w:rsidRDefault="009D60EF">
        <w:pPr>
          <w:pStyle w:val="aa"/>
          <w:jc w:val="center"/>
          <w:rPr>
            <w:rFonts w:ascii="Times New Roman" w:hAnsi="Times New Roman"/>
            <w:b/>
            <w:bCs/>
            <w:sz w:val="20"/>
            <w:szCs w:val="20"/>
          </w:rPr>
        </w:pP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begin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instrText>PAGE   \* MERGEFORMAT</w:instrTex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separate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t>2</w: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end"/>
        </w:r>
      </w:p>
    </w:sdtContent>
  </w:sdt>
  <w:p w14:paraId="199A4C5E" w14:textId="77777777" w:rsidR="009D60EF" w:rsidRDefault="009D60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2CFBA" w14:textId="77777777" w:rsidR="00EB21EF" w:rsidRDefault="00EB21EF" w:rsidP="009D60EF">
      <w:pPr>
        <w:spacing w:after="0" w:line="240" w:lineRule="auto"/>
      </w:pPr>
      <w:r>
        <w:separator/>
      </w:r>
    </w:p>
  </w:footnote>
  <w:footnote w:type="continuationSeparator" w:id="0">
    <w:p w14:paraId="1F76235E" w14:textId="77777777" w:rsidR="00EB21EF" w:rsidRDefault="00EB21EF" w:rsidP="009D6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6C42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multilevel"/>
    <w:tmpl w:val="3B9C46F8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="Tahoma" w:hAnsi="Tahoma" w:cs="Tahoma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ahoma" w:hAnsi="Tahoma" w:cs="Tahoma" w:hint="default"/>
        <w:color w:val="000000"/>
        <w:sz w:val="22"/>
      </w:r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14950155">
    <w:abstractNumId w:val="0"/>
  </w:num>
  <w:num w:numId="2" w16cid:durableId="590091282">
    <w:abstractNumId w:val="1"/>
  </w:num>
  <w:num w:numId="3" w16cid:durableId="283266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0440F"/>
    <w:rsid w:val="0001521E"/>
    <w:rsid w:val="00020040"/>
    <w:rsid w:val="000332A3"/>
    <w:rsid w:val="0003691B"/>
    <w:rsid w:val="0005202B"/>
    <w:rsid w:val="000543AC"/>
    <w:rsid w:val="000610B7"/>
    <w:rsid w:val="00072C6F"/>
    <w:rsid w:val="000A0366"/>
    <w:rsid w:val="000A49B9"/>
    <w:rsid w:val="000A7DE2"/>
    <w:rsid w:val="000E3094"/>
    <w:rsid w:val="000F43CD"/>
    <w:rsid w:val="000F73E5"/>
    <w:rsid w:val="0010329E"/>
    <w:rsid w:val="00142A0C"/>
    <w:rsid w:val="001442DB"/>
    <w:rsid w:val="00164924"/>
    <w:rsid w:val="001727EA"/>
    <w:rsid w:val="00177559"/>
    <w:rsid w:val="001834DC"/>
    <w:rsid w:val="001B4164"/>
    <w:rsid w:val="001C0341"/>
    <w:rsid w:val="001C4C88"/>
    <w:rsid w:val="001D0083"/>
    <w:rsid w:val="001E5379"/>
    <w:rsid w:val="001E7EFC"/>
    <w:rsid w:val="001F1C03"/>
    <w:rsid w:val="0020718F"/>
    <w:rsid w:val="00212833"/>
    <w:rsid w:val="00213C6E"/>
    <w:rsid w:val="00225849"/>
    <w:rsid w:val="00227749"/>
    <w:rsid w:val="00236ED0"/>
    <w:rsid w:val="002619AF"/>
    <w:rsid w:val="00266620"/>
    <w:rsid w:val="00281524"/>
    <w:rsid w:val="00282E2D"/>
    <w:rsid w:val="00296C4A"/>
    <w:rsid w:val="002A3C1A"/>
    <w:rsid w:val="002A4712"/>
    <w:rsid w:val="002B245F"/>
    <w:rsid w:val="002D7A85"/>
    <w:rsid w:val="002E0ABC"/>
    <w:rsid w:val="002E7505"/>
    <w:rsid w:val="002F36B5"/>
    <w:rsid w:val="002F78DF"/>
    <w:rsid w:val="003065F7"/>
    <w:rsid w:val="003232B1"/>
    <w:rsid w:val="00335A20"/>
    <w:rsid w:val="00340E53"/>
    <w:rsid w:val="00362DD7"/>
    <w:rsid w:val="00375F5B"/>
    <w:rsid w:val="0039718F"/>
    <w:rsid w:val="003A1655"/>
    <w:rsid w:val="003A6E4E"/>
    <w:rsid w:val="003B6545"/>
    <w:rsid w:val="003B6BEE"/>
    <w:rsid w:val="003E036D"/>
    <w:rsid w:val="003F3248"/>
    <w:rsid w:val="003F46FC"/>
    <w:rsid w:val="004021B4"/>
    <w:rsid w:val="00417AEB"/>
    <w:rsid w:val="0042020F"/>
    <w:rsid w:val="004218E7"/>
    <w:rsid w:val="00421E7C"/>
    <w:rsid w:val="00425A11"/>
    <w:rsid w:val="004301FC"/>
    <w:rsid w:val="0043393C"/>
    <w:rsid w:val="00434833"/>
    <w:rsid w:val="004419C7"/>
    <w:rsid w:val="00441A1B"/>
    <w:rsid w:val="00447544"/>
    <w:rsid w:val="00460651"/>
    <w:rsid w:val="00460EA1"/>
    <w:rsid w:val="00476E11"/>
    <w:rsid w:val="00493A92"/>
    <w:rsid w:val="004C4B07"/>
    <w:rsid w:val="004F0F9E"/>
    <w:rsid w:val="004F4AEE"/>
    <w:rsid w:val="005052A7"/>
    <w:rsid w:val="0052049F"/>
    <w:rsid w:val="00521D29"/>
    <w:rsid w:val="00521FC2"/>
    <w:rsid w:val="005271E7"/>
    <w:rsid w:val="005276A4"/>
    <w:rsid w:val="0054692A"/>
    <w:rsid w:val="00552AB6"/>
    <w:rsid w:val="00556561"/>
    <w:rsid w:val="00561C38"/>
    <w:rsid w:val="0057471C"/>
    <w:rsid w:val="00576A6B"/>
    <w:rsid w:val="00581863"/>
    <w:rsid w:val="005B1030"/>
    <w:rsid w:val="005B6D87"/>
    <w:rsid w:val="005C61CD"/>
    <w:rsid w:val="005C6793"/>
    <w:rsid w:val="005F3AFC"/>
    <w:rsid w:val="00601E1A"/>
    <w:rsid w:val="00604E87"/>
    <w:rsid w:val="00620D37"/>
    <w:rsid w:val="00627B12"/>
    <w:rsid w:val="00650409"/>
    <w:rsid w:val="00650CB6"/>
    <w:rsid w:val="00664311"/>
    <w:rsid w:val="00666691"/>
    <w:rsid w:val="00673137"/>
    <w:rsid w:val="0067488D"/>
    <w:rsid w:val="00676155"/>
    <w:rsid w:val="00685813"/>
    <w:rsid w:val="006916CB"/>
    <w:rsid w:val="006A7AFE"/>
    <w:rsid w:val="006B07C9"/>
    <w:rsid w:val="006B6091"/>
    <w:rsid w:val="006B7F59"/>
    <w:rsid w:val="006C480B"/>
    <w:rsid w:val="00706103"/>
    <w:rsid w:val="007070B5"/>
    <w:rsid w:val="00710D01"/>
    <w:rsid w:val="007113B6"/>
    <w:rsid w:val="007167CC"/>
    <w:rsid w:val="00716E24"/>
    <w:rsid w:val="00716FE7"/>
    <w:rsid w:val="00740277"/>
    <w:rsid w:val="00740472"/>
    <w:rsid w:val="007573BC"/>
    <w:rsid w:val="00771EBA"/>
    <w:rsid w:val="00780DDE"/>
    <w:rsid w:val="007816FB"/>
    <w:rsid w:val="007B4D99"/>
    <w:rsid w:val="007C5512"/>
    <w:rsid w:val="007C61CA"/>
    <w:rsid w:val="007F018D"/>
    <w:rsid w:val="007F38A8"/>
    <w:rsid w:val="00800476"/>
    <w:rsid w:val="00804AFC"/>
    <w:rsid w:val="008054CA"/>
    <w:rsid w:val="008057EE"/>
    <w:rsid w:val="00816322"/>
    <w:rsid w:val="008218F0"/>
    <w:rsid w:val="00885E9A"/>
    <w:rsid w:val="008B2CB6"/>
    <w:rsid w:val="008B7ABA"/>
    <w:rsid w:val="008D0385"/>
    <w:rsid w:val="008F3980"/>
    <w:rsid w:val="009013A6"/>
    <w:rsid w:val="009243D6"/>
    <w:rsid w:val="0092480E"/>
    <w:rsid w:val="009308A2"/>
    <w:rsid w:val="00930D7B"/>
    <w:rsid w:val="00933C32"/>
    <w:rsid w:val="00954A89"/>
    <w:rsid w:val="00975725"/>
    <w:rsid w:val="00977337"/>
    <w:rsid w:val="0098477B"/>
    <w:rsid w:val="00985807"/>
    <w:rsid w:val="00985B45"/>
    <w:rsid w:val="009A0B2D"/>
    <w:rsid w:val="009B7C98"/>
    <w:rsid w:val="009D60EF"/>
    <w:rsid w:val="00A00C8A"/>
    <w:rsid w:val="00A00CE6"/>
    <w:rsid w:val="00A30CBE"/>
    <w:rsid w:val="00A330E9"/>
    <w:rsid w:val="00A40CF3"/>
    <w:rsid w:val="00A44298"/>
    <w:rsid w:val="00A46901"/>
    <w:rsid w:val="00A51B1F"/>
    <w:rsid w:val="00A56141"/>
    <w:rsid w:val="00A6420F"/>
    <w:rsid w:val="00A72B64"/>
    <w:rsid w:val="00A97A77"/>
    <w:rsid w:val="00AA17ED"/>
    <w:rsid w:val="00AA31BA"/>
    <w:rsid w:val="00AA4BEC"/>
    <w:rsid w:val="00AB08E5"/>
    <w:rsid w:val="00AB4413"/>
    <w:rsid w:val="00AB5984"/>
    <w:rsid w:val="00AC22CC"/>
    <w:rsid w:val="00AC34CB"/>
    <w:rsid w:val="00AD069A"/>
    <w:rsid w:val="00AD5C34"/>
    <w:rsid w:val="00AD7CCF"/>
    <w:rsid w:val="00AE4125"/>
    <w:rsid w:val="00AF0C27"/>
    <w:rsid w:val="00B05DF0"/>
    <w:rsid w:val="00B0624C"/>
    <w:rsid w:val="00B31504"/>
    <w:rsid w:val="00B344A8"/>
    <w:rsid w:val="00B41E16"/>
    <w:rsid w:val="00B45863"/>
    <w:rsid w:val="00B57E63"/>
    <w:rsid w:val="00B656D5"/>
    <w:rsid w:val="00B95214"/>
    <w:rsid w:val="00BB7C14"/>
    <w:rsid w:val="00BC00AC"/>
    <w:rsid w:val="00BD0F10"/>
    <w:rsid w:val="00BF2E39"/>
    <w:rsid w:val="00C125DC"/>
    <w:rsid w:val="00C12BDF"/>
    <w:rsid w:val="00C23891"/>
    <w:rsid w:val="00C261D0"/>
    <w:rsid w:val="00C6535C"/>
    <w:rsid w:val="00C7124C"/>
    <w:rsid w:val="00C72984"/>
    <w:rsid w:val="00C774A9"/>
    <w:rsid w:val="00CA1194"/>
    <w:rsid w:val="00CA2253"/>
    <w:rsid w:val="00CB1ADB"/>
    <w:rsid w:val="00CC1C92"/>
    <w:rsid w:val="00CE35FD"/>
    <w:rsid w:val="00D1751C"/>
    <w:rsid w:val="00D24032"/>
    <w:rsid w:val="00D37AC1"/>
    <w:rsid w:val="00D6323C"/>
    <w:rsid w:val="00D653AB"/>
    <w:rsid w:val="00D72048"/>
    <w:rsid w:val="00D77009"/>
    <w:rsid w:val="00DA2923"/>
    <w:rsid w:val="00DA5852"/>
    <w:rsid w:val="00DA6005"/>
    <w:rsid w:val="00DA6969"/>
    <w:rsid w:val="00DB1D79"/>
    <w:rsid w:val="00DB382D"/>
    <w:rsid w:val="00DB4B8F"/>
    <w:rsid w:val="00DD0A28"/>
    <w:rsid w:val="00DD2ACE"/>
    <w:rsid w:val="00DE091C"/>
    <w:rsid w:val="00DE33E7"/>
    <w:rsid w:val="00DE6E5D"/>
    <w:rsid w:val="00E17A3E"/>
    <w:rsid w:val="00E24875"/>
    <w:rsid w:val="00E3724E"/>
    <w:rsid w:val="00E41EA9"/>
    <w:rsid w:val="00E47AE5"/>
    <w:rsid w:val="00E62358"/>
    <w:rsid w:val="00E633FA"/>
    <w:rsid w:val="00E71AB0"/>
    <w:rsid w:val="00E82A56"/>
    <w:rsid w:val="00E84793"/>
    <w:rsid w:val="00E915AD"/>
    <w:rsid w:val="00E95407"/>
    <w:rsid w:val="00E974AD"/>
    <w:rsid w:val="00EB1018"/>
    <w:rsid w:val="00EB21EF"/>
    <w:rsid w:val="00EC4DFD"/>
    <w:rsid w:val="00EC6FC5"/>
    <w:rsid w:val="00ED52F5"/>
    <w:rsid w:val="00EF519E"/>
    <w:rsid w:val="00EF565E"/>
    <w:rsid w:val="00F030ED"/>
    <w:rsid w:val="00F05FFD"/>
    <w:rsid w:val="00F27610"/>
    <w:rsid w:val="00F310D6"/>
    <w:rsid w:val="00F4068C"/>
    <w:rsid w:val="00F4257B"/>
    <w:rsid w:val="00F5234B"/>
    <w:rsid w:val="00F5545F"/>
    <w:rsid w:val="00F61838"/>
    <w:rsid w:val="00F61DC8"/>
    <w:rsid w:val="00F757F5"/>
    <w:rsid w:val="00F803D1"/>
    <w:rsid w:val="00F85348"/>
    <w:rsid w:val="00F957CE"/>
    <w:rsid w:val="00FB2147"/>
    <w:rsid w:val="00FC49DF"/>
    <w:rsid w:val="00FD252B"/>
    <w:rsid w:val="00FD6D66"/>
    <w:rsid w:val="00FD70AD"/>
    <w:rsid w:val="00FE4278"/>
    <w:rsid w:val="00FF19BC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9553"/>
  <w15:chartTrackingRefBased/>
  <w15:docId w15:val="{5C230097-5EB6-4E05-AEF9-CD2DDA9C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A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uiPriority w:val="99"/>
    <w:unhideWhenUsed/>
    <w:rsid w:val="007113B6"/>
    <w:rPr>
      <w:color w:val="0563C1"/>
      <w:u w:val="single"/>
    </w:rPr>
  </w:style>
  <w:style w:type="table" w:styleId="a5">
    <w:name w:val="Table Grid"/>
    <w:basedOn w:val="a1"/>
    <w:uiPriority w:val="59"/>
    <w:rsid w:val="00AC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бычный (веб)"/>
    <w:basedOn w:val="a"/>
    <w:rsid w:val="00AC2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Unresolved Mention"/>
    <w:uiPriority w:val="99"/>
    <w:semiHidden/>
    <w:unhideWhenUsed/>
    <w:rsid w:val="001834D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60E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60EF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30CBE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1">
    <w:name w:val="highlight1"/>
    <w:rsid w:val="00A30CBE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E762D-8798-48F5-A574-5E8A1B97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1758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Mikhail Levin</cp:lastModifiedBy>
  <cp:revision>140</cp:revision>
  <cp:lastPrinted>2018-03-13T12:22:00Z</cp:lastPrinted>
  <dcterms:created xsi:type="dcterms:W3CDTF">2022-08-11T10:26:00Z</dcterms:created>
  <dcterms:modified xsi:type="dcterms:W3CDTF">2025-02-10T10:30:00Z</dcterms:modified>
</cp:coreProperties>
</file>