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15.04.2023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Бурматов Григорий Анатольевич (25.11.1948г.р., место рожд: дер. Семериковка Дуванского р-на Башкирской АССР, адрес рег: 456438, Челябинская обл, Чебаркульский р-н, Калиновка д, Калиновская ул, дом № 39, СНИЛС01091927527, ИНН 744706347052, паспорт РФ серия 7503, номер 907714, выдан 24.10.2003, кем выдан УВД Калининского района г. Челябинска, код подразделения 742-042),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Челябинской области от 26.01.2023г. по делу №А76-39236/2022,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25.05.2023г. по продаже имущества Бурматова Григория Анатольевича,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№2 - Земельный участок, площадь: 600м², адрес (местонахождение): 456510,ЧЕЛЯБИНСКАЯ ОБЛАСТЬ,ЧЕЛЯБИНСКАЯ ОБЛАСТЬ,р-н. Сосновский,,п. Полетаево,сад. Полет 3,, разрешенное использование: для садоводства, кадастровый номер: 74:19:1501008:2558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25.05.2023г. на сайте https://nistp.ru/ , и указана в Протоколе  от 25.05.2023г.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Бурматов Григорий Анатольевич (25.11.1948г.р., место рожд: дер. Семериковка Дуванского р-на Башкирской АССР, адрес рег: 456438, Челябинская обл, Чебаркульский р-н, Калиновка д, Калиновская ул, дом № 39, СНИЛС01091927527, ИНН 744706347052, паспорт РФ серия 7503, номер 907714, выдан 24.10.2003, кем выдан УВД Калининского района г. Челябинска, код подразделения 742-042)</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Бурматова Григория Анатольевича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