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10.03.2023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Решетова Елена Альбертовна (Вартанова Елена Альбертовна) (24.06.1970г.р., место рожд: г. Баку Респ. Азербайджан, адрес рег: 403402, Волгоградская обл, Кумылженский р-н, Кумылженская ст-ца, Блинова ул, дом № 24, СНИЛС01652988671, ИНН 342400886221, паспорт РФ серия 1815, номер 067265, выдан 08.07.2015, кем выдан Отделом УФМС России по Волгоградской области в ст. Кумылженском , код подразделения 340-025),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Волгоградской области от 18.01.2023г. по делу №А12-24388/2022,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№  от 17.04.2023г.   по продаже имущества Решетовой Елены Альбертовны,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№2 - Земельный участок, площадь: 1 000м², адрес (местонахождение): Волгоградская область Кумылженский р-н,ст-ца Кумылженская ул.Сталинградская д.70, разрешенное использование: Для индивидуального жилищного строительства, кадастровый номер: 34:24:180202:151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Получатель: Арбитражный управляющий Черных Анастасия Владимировна (ИНН 741855182997)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Решетова Елена Альбертовна (Вартанова Елена Альбертовна) (24.06.1970г.р., место рожд: г. Баку Респ. Азербайджан, адрес рег: 403402, Волгоградская обл, Кумылженский р-н, Кумылженская ст-ца, Блинова ул, дом № 24, СНИЛС01652988671, ИНН 342400886221, паспорт РФ серия 1815, номер 067265, выдан 08.07.2015, кем выдан Отделом УФМС России по Волгоградской области в ст. Кумылженском , код подразделения 340-025)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Решетовой Елены Альбертовны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LibreOffice/7.1.5.2$Windows_X86_64 LibreOffice_project/85f04e9f809797b8199d13c421bd8a2b025d52b5</Application>
  <AppVersion>15.0000</AppVersion>
  <Pages>3</Pages>
  <Words>987</Words>
  <Characters>7158</Characters>
  <CharactersWithSpaces>8552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2023-03-10T10:57:44Z</dcterms:modified>
  <cp:revision>1</cp:revision>
  <dc:subject/>
  <dc:title/>
</cp:coreProperties>
</file>